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A53" w:rsidRPr="00A570E6" w:rsidRDefault="00210A53" w:rsidP="00210A53">
      <w:pPr>
        <w:widowControl w:val="0"/>
        <w:autoSpaceDE w:val="0"/>
        <w:autoSpaceDN w:val="0"/>
        <w:adjustRightInd w:val="0"/>
        <w:spacing w:before="120" w:after="120"/>
        <w:ind w:right="-360"/>
        <w:jc w:val="center"/>
        <w:rPr>
          <w:rFonts w:cs="PT Bold Heading"/>
          <w:b/>
          <w:bCs/>
          <w:sz w:val="34"/>
          <w:szCs w:val="34"/>
          <w:rtl/>
        </w:rPr>
      </w:pPr>
      <w:r w:rsidRPr="00A570E6">
        <w:rPr>
          <w:rFonts w:cs="PT Bold Heading" w:hint="cs"/>
          <w:b/>
          <w:bCs/>
          <w:sz w:val="34"/>
          <w:szCs w:val="34"/>
          <w:rtl/>
        </w:rPr>
        <w:t>العوامل المؤثرة علي القائمين بالاتصال وعلاقتها بفنون التحرير الصحفي في بعض الصحف المصرية (القومية والخاصة) .</w:t>
      </w:r>
    </w:p>
    <w:p w:rsidR="00C5485E" w:rsidRDefault="00210A53" w:rsidP="00C5485E">
      <w:pPr>
        <w:widowControl w:val="0"/>
        <w:autoSpaceDE w:val="0"/>
        <w:autoSpaceDN w:val="0"/>
        <w:adjustRightInd w:val="0"/>
        <w:spacing w:before="120" w:after="120"/>
        <w:jc w:val="center"/>
        <w:rPr>
          <w:rFonts w:cs="PT Bold Heading" w:hint="cs"/>
          <w:b/>
          <w:bCs/>
          <w:sz w:val="34"/>
          <w:szCs w:val="34"/>
          <w:rtl/>
        </w:rPr>
      </w:pPr>
      <w:r w:rsidRPr="00A570E6">
        <w:rPr>
          <w:rFonts w:cs="PT Bold Heading" w:hint="cs"/>
          <w:b/>
          <w:bCs/>
          <w:sz w:val="34"/>
          <w:szCs w:val="34"/>
          <w:rtl/>
        </w:rPr>
        <w:t>دراسة تطبيقية مقارنة</w:t>
      </w:r>
    </w:p>
    <w:p w:rsidR="00C5485E" w:rsidRPr="00BF10CF" w:rsidRDefault="00FD4B0D" w:rsidP="00C5485E">
      <w:pPr>
        <w:widowControl w:val="0"/>
        <w:autoSpaceDE w:val="0"/>
        <w:autoSpaceDN w:val="0"/>
        <w:adjustRightInd w:val="0"/>
        <w:jc w:val="center"/>
        <w:rPr>
          <w:rFonts w:cs="AF_Najed"/>
          <w:sz w:val="28"/>
          <w:szCs w:val="28"/>
        </w:rPr>
      </w:pPr>
      <w:r w:rsidRPr="00BF10CF">
        <w:rPr>
          <w:rFonts w:cs="AF_Najed" w:hint="cs"/>
          <w:sz w:val="28"/>
          <w:szCs w:val="28"/>
          <w:rtl/>
        </w:rPr>
        <w:t xml:space="preserve"> </w:t>
      </w:r>
      <w:r w:rsidR="00C5485E" w:rsidRPr="00BF10CF">
        <w:rPr>
          <w:rFonts w:cs="AF_Najed" w:hint="cs"/>
          <w:sz w:val="28"/>
          <w:szCs w:val="28"/>
          <w:rtl/>
        </w:rPr>
        <w:t>( ضمن مقتضيات الحصول على درجة الدكتوراه  في التربية النوعية</w:t>
      </w:r>
    </w:p>
    <w:p w:rsidR="00C5485E" w:rsidRDefault="00C5485E" w:rsidP="00C5485E">
      <w:pPr>
        <w:widowControl w:val="0"/>
        <w:autoSpaceDE w:val="0"/>
        <w:autoSpaceDN w:val="0"/>
        <w:adjustRightInd w:val="0"/>
        <w:jc w:val="center"/>
        <w:rPr>
          <w:rFonts w:cs="AF_Najed" w:hint="cs"/>
          <w:sz w:val="28"/>
          <w:szCs w:val="28"/>
          <w:rtl/>
        </w:rPr>
      </w:pPr>
      <w:r>
        <w:rPr>
          <w:rFonts w:cs="AF_Najed" w:hint="cs"/>
          <w:sz w:val="28"/>
          <w:szCs w:val="28"/>
          <w:rtl/>
        </w:rPr>
        <w:t xml:space="preserve">تخصص </w:t>
      </w:r>
      <w:r w:rsidRPr="00BF10CF">
        <w:rPr>
          <w:rFonts w:cs="AF_Najed" w:hint="cs"/>
          <w:sz w:val="28"/>
          <w:szCs w:val="28"/>
          <w:rtl/>
        </w:rPr>
        <w:t>إعلام تربوي قسم صحافة)</w:t>
      </w:r>
    </w:p>
    <w:p w:rsidR="00FD4B0D" w:rsidRPr="00BF10CF" w:rsidRDefault="00FD4B0D" w:rsidP="00C5485E">
      <w:pPr>
        <w:widowControl w:val="0"/>
        <w:autoSpaceDE w:val="0"/>
        <w:autoSpaceDN w:val="0"/>
        <w:adjustRightInd w:val="0"/>
        <w:jc w:val="center"/>
        <w:rPr>
          <w:rFonts w:cs="AF_Najed"/>
          <w:sz w:val="28"/>
          <w:szCs w:val="28"/>
        </w:rPr>
      </w:pPr>
    </w:p>
    <w:p w:rsidR="00C5485E" w:rsidRDefault="00C5485E" w:rsidP="00C5485E">
      <w:pPr>
        <w:autoSpaceDE w:val="0"/>
        <w:autoSpaceDN w:val="0"/>
        <w:bidi w:val="0"/>
        <w:adjustRightInd w:val="0"/>
        <w:jc w:val="center"/>
        <w:rPr>
          <w:rFonts w:ascii="TimesNewRomanPS-BoldMT" w:eastAsiaTheme="minorHAnsi" w:hAnsiTheme="minorHAnsi" w:cs="TimesNewRomanPS-BoldMT"/>
          <w:b/>
          <w:bCs/>
          <w:sz w:val="40"/>
          <w:szCs w:val="40"/>
          <w:lang w:bidi="ar-SA"/>
        </w:rPr>
      </w:pPr>
      <w:r>
        <w:rPr>
          <w:rFonts w:ascii="TimesNewRomanPS-BoldMT" w:eastAsiaTheme="minorHAnsi" w:hAnsiTheme="minorHAnsi" w:cs="TimesNewRomanPS-BoldMT"/>
          <w:b/>
          <w:bCs/>
          <w:sz w:val="40"/>
          <w:szCs w:val="40"/>
          <w:lang w:bidi="ar-SA"/>
        </w:rPr>
        <w:t>The Effective Factors on Journalistic Editing</w:t>
      </w:r>
    </w:p>
    <w:p w:rsidR="00C5485E" w:rsidRDefault="00C5485E" w:rsidP="00C5485E">
      <w:pPr>
        <w:autoSpaceDE w:val="0"/>
        <w:autoSpaceDN w:val="0"/>
        <w:bidi w:val="0"/>
        <w:adjustRightInd w:val="0"/>
        <w:jc w:val="center"/>
        <w:rPr>
          <w:rFonts w:ascii="TimesNewRomanPS-BoldMT" w:eastAsiaTheme="minorHAnsi" w:hAnsiTheme="minorHAnsi" w:cs="TimesNewRomanPS-BoldMT"/>
          <w:b/>
          <w:bCs/>
          <w:sz w:val="40"/>
          <w:szCs w:val="40"/>
          <w:lang w:bidi="ar-SA"/>
        </w:rPr>
      </w:pPr>
      <w:r>
        <w:rPr>
          <w:rFonts w:ascii="TimesNewRomanPS-BoldMT" w:eastAsiaTheme="minorHAnsi" w:hAnsiTheme="minorHAnsi" w:cs="TimesNewRomanPS-BoldMT"/>
          <w:b/>
          <w:bCs/>
          <w:sz w:val="40"/>
          <w:szCs w:val="40"/>
          <w:lang w:bidi="ar-SA"/>
        </w:rPr>
        <w:t>Arts In The Egyptian National And Private</w:t>
      </w:r>
    </w:p>
    <w:p w:rsidR="00C5485E" w:rsidRDefault="00C5485E" w:rsidP="00C5485E">
      <w:pPr>
        <w:autoSpaceDE w:val="0"/>
        <w:autoSpaceDN w:val="0"/>
        <w:bidi w:val="0"/>
        <w:adjustRightInd w:val="0"/>
        <w:jc w:val="center"/>
        <w:rPr>
          <w:rFonts w:ascii="TimesNewRomanPS-BoldMT" w:eastAsiaTheme="minorHAnsi" w:hAnsiTheme="minorHAnsi" w:cs="TimesNewRomanPS-BoldMT"/>
          <w:b/>
          <w:bCs/>
          <w:sz w:val="40"/>
          <w:szCs w:val="40"/>
          <w:lang w:bidi="ar-SA"/>
        </w:rPr>
      </w:pPr>
      <w:r>
        <w:rPr>
          <w:rFonts w:ascii="TimesNewRomanPS-BoldMT" w:eastAsiaTheme="minorHAnsi" w:hAnsiTheme="minorHAnsi" w:cs="TimesNewRomanPS-BoldMT"/>
          <w:b/>
          <w:bCs/>
          <w:sz w:val="40"/>
          <w:szCs w:val="40"/>
          <w:lang w:bidi="ar-SA"/>
        </w:rPr>
        <w:t>Newspapers</w:t>
      </w:r>
    </w:p>
    <w:p w:rsidR="00C5485E" w:rsidRDefault="00C5485E" w:rsidP="00C5485E">
      <w:pPr>
        <w:autoSpaceDE w:val="0"/>
        <w:autoSpaceDN w:val="0"/>
        <w:bidi w:val="0"/>
        <w:adjustRightInd w:val="0"/>
        <w:jc w:val="center"/>
        <w:rPr>
          <w:rFonts w:ascii="TimesNewRomanPS-BoldMT" w:eastAsiaTheme="minorHAnsi" w:hAnsiTheme="minorHAnsi" w:cs="TimesNewRomanPS-BoldMT"/>
          <w:b/>
          <w:bCs/>
          <w:sz w:val="36"/>
          <w:szCs w:val="36"/>
          <w:lang w:bidi="ar-SA"/>
        </w:rPr>
      </w:pPr>
      <w:r>
        <w:rPr>
          <w:rFonts w:ascii="TimesNewRomanPS-BoldMT" w:eastAsiaTheme="minorHAnsi" w:hAnsiTheme="minorHAnsi" w:cs="TimesNewRomanPS-BoldMT"/>
          <w:b/>
          <w:bCs/>
          <w:sz w:val="36"/>
          <w:szCs w:val="36"/>
          <w:lang w:bidi="ar-SA"/>
        </w:rPr>
        <w:t>"Comparative Study To Content And Communicators</w:t>
      </w:r>
    </w:p>
    <w:p w:rsidR="00C5485E" w:rsidRDefault="00C5485E" w:rsidP="00C5485E">
      <w:pPr>
        <w:autoSpaceDE w:val="0"/>
        <w:autoSpaceDN w:val="0"/>
        <w:bidi w:val="0"/>
        <w:adjustRightInd w:val="0"/>
        <w:jc w:val="center"/>
        <w:rPr>
          <w:rFonts w:ascii="ArialMT" w:eastAsiaTheme="minorHAnsi" w:hAnsiTheme="minorHAnsi" w:cs="ArialMT"/>
          <w:sz w:val="28"/>
          <w:szCs w:val="28"/>
          <w:lang w:bidi="ar-SA"/>
        </w:rPr>
      </w:pPr>
      <w:r>
        <w:rPr>
          <w:rFonts w:ascii="ArialMT" w:eastAsiaTheme="minorHAnsi" w:hAnsiTheme="minorHAnsi" w:cs="ArialMT"/>
          <w:sz w:val="28"/>
          <w:szCs w:val="28"/>
          <w:lang w:bidi="ar-SA"/>
        </w:rPr>
        <w:t>(The national and independent ones)</w:t>
      </w:r>
    </w:p>
    <w:p w:rsidR="00C5485E" w:rsidRDefault="00C5485E" w:rsidP="00C5485E">
      <w:pPr>
        <w:autoSpaceDE w:val="0"/>
        <w:autoSpaceDN w:val="0"/>
        <w:bidi w:val="0"/>
        <w:adjustRightInd w:val="0"/>
        <w:jc w:val="center"/>
        <w:rPr>
          <w:rFonts w:ascii="ArialMT" w:eastAsiaTheme="minorHAnsi" w:hAnsiTheme="minorHAnsi" w:cs="ArialMT"/>
          <w:sz w:val="28"/>
          <w:szCs w:val="28"/>
          <w:lang w:bidi="ar-SA"/>
        </w:rPr>
      </w:pPr>
      <w:r>
        <w:rPr>
          <w:rFonts w:ascii="ArialMT" w:eastAsiaTheme="minorHAnsi" w:hAnsiTheme="minorHAnsi" w:cs="ArialMT"/>
          <w:sz w:val="28"/>
          <w:szCs w:val="28"/>
          <w:lang w:bidi="ar-SA"/>
        </w:rPr>
        <w:t>An empirical comparative study</w:t>
      </w:r>
    </w:p>
    <w:p w:rsidR="00C5485E" w:rsidRDefault="00C5485E" w:rsidP="00C5485E">
      <w:pPr>
        <w:autoSpaceDE w:val="0"/>
        <w:autoSpaceDN w:val="0"/>
        <w:bidi w:val="0"/>
        <w:adjustRightInd w:val="0"/>
        <w:jc w:val="center"/>
        <w:rPr>
          <w:rFonts w:ascii="ArialMT" w:eastAsiaTheme="minorHAnsi" w:hAnsiTheme="minorHAnsi" w:cs="ArialMT"/>
          <w:sz w:val="28"/>
          <w:szCs w:val="28"/>
          <w:lang w:bidi="ar-SA"/>
        </w:rPr>
      </w:pPr>
      <w:r>
        <w:rPr>
          <w:rFonts w:ascii="ArialMT" w:eastAsiaTheme="minorHAnsi" w:hAnsiTheme="minorHAnsi" w:cs="ArialMT"/>
          <w:sz w:val="28"/>
          <w:szCs w:val="28"/>
          <w:lang w:bidi="ar-SA"/>
        </w:rPr>
        <w:t>One of the terms and conditions for obtaining Doctorate degree in</w:t>
      </w:r>
    </w:p>
    <w:p w:rsidR="00210A53" w:rsidRPr="00A570E6" w:rsidRDefault="00C5485E" w:rsidP="00C5485E">
      <w:pPr>
        <w:widowControl w:val="0"/>
        <w:autoSpaceDE w:val="0"/>
        <w:autoSpaceDN w:val="0"/>
        <w:adjustRightInd w:val="0"/>
        <w:spacing w:before="120" w:after="120"/>
        <w:jc w:val="center"/>
        <w:rPr>
          <w:rFonts w:cs="PT Bold Heading"/>
          <w:b/>
          <w:bCs/>
          <w:sz w:val="32"/>
          <w:szCs w:val="32"/>
          <w:rtl/>
        </w:rPr>
      </w:pPr>
      <w:r>
        <w:rPr>
          <w:rFonts w:ascii="ArialMT" w:eastAsiaTheme="minorHAnsi" w:hAnsiTheme="minorHAnsi" w:cs="ArialMT"/>
          <w:sz w:val="28"/>
          <w:szCs w:val="28"/>
          <w:lang w:bidi="ar-SA"/>
        </w:rPr>
        <w:t xml:space="preserve">faculty of specific education - educational media </w:t>
      </w:r>
      <w:r>
        <w:rPr>
          <w:rFonts w:ascii="ArialMT" w:eastAsiaTheme="minorHAnsi" w:hAnsiTheme="minorHAnsi" w:cs="ArialMT" w:hint="cs"/>
          <w:sz w:val="28"/>
          <w:szCs w:val="28"/>
          <w:lang w:bidi="ar-SA"/>
        </w:rPr>
        <w:t>–</w:t>
      </w:r>
      <w:r>
        <w:rPr>
          <w:rFonts w:ascii="ArialMT" w:eastAsiaTheme="minorHAnsi" w:hAnsiTheme="minorHAnsi" w:cs="ArialMT"/>
          <w:sz w:val="28"/>
          <w:szCs w:val="28"/>
          <w:lang w:bidi="ar-SA"/>
        </w:rPr>
        <w:t xml:space="preserve"> press division</w:t>
      </w:r>
    </w:p>
    <w:p w:rsidR="00210A53" w:rsidRPr="00BF10CF" w:rsidRDefault="00210A53" w:rsidP="00210A53">
      <w:pPr>
        <w:widowControl w:val="0"/>
        <w:autoSpaceDE w:val="0"/>
        <w:autoSpaceDN w:val="0"/>
        <w:adjustRightInd w:val="0"/>
        <w:spacing w:before="120" w:after="120"/>
        <w:jc w:val="center"/>
        <w:rPr>
          <w:rFonts w:cs="Motken noqta"/>
          <w:b/>
          <w:bCs/>
          <w:sz w:val="8"/>
          <w:szCs w:val="8"/>
        </w:rPr>
      </w:pPr>
    </w:p>
    <w:p w:rsidR="00210A53" w:rsidRPr="00BF10CF" w:rsidRDefault="00210A53" w:rsidP="00210A53">
      <w:pPr>
        <w:widowControl w:val="0"/>
        <w:autoSpaceDE w:val="0"/>
        <w:autoSpaceDN w:val="0"/>
        <w:adjustRightInd w:val="0"/>
        <w:spacing w:before="120" w:after="120"/>
        <w:jc w:val="center"/>
        <w:rPr>
          <w:rFonts w:cs="Motken noqta"/>
          <w:b/>
          <w:bCs/>
          <w:sz w:val="32"/>
          <w:szCs w:val="32"/>
        </w:rPr>
      </w:pPr>
      <w:r w:rsidRPr="00BF10CF">
        <w:rPr>
          <w:rFonts w:cs="Motken noqta" w:hint="cs"/>
          <w:b/>
          <w:bCs/>
          <w:sz w:val="32"/>
          <w:szCs w:val="32"/>
          <w:rtl/>
        </w:rPr>
        <w:t xml:space="preserve">إعداد </w:t>
      </w:r>
      <w:r>
        <w:rPr>
          <w:rFonts w:cs="Motken noqta" w:hint="cs"/>
          <w:b/>
          <w:bCs/>
          <w:sz w:val="32"/>
          <w:szCs w:val="32"/>
          <w:rtl/>
        </w:rPr>
        <w:t>الباحثة</w:t>
      </w:r>
    </w:p>
    <w:p w:rsidR="00210A53" w:rsidRPr="007F5EA9" w:rsidRDefault="00210A53" w:rsidP="00210A53">
      <w:pPr>
        <w:widowControl w:val="0"/>
        <w:autoSpaceDE w:val="0"/>
        <w:autoSpaceDN w:val="0"/>
        <w:adjustRightInd w:val="0"/>
        <w:jc w:val="center"/>
        <w:rPr>
          <w:rFonts w:cs="Monotype Koufi"/>
          <w:b/>
          <w:bCs/>
          <w:sz w:val="38"/>
          <w:szCs w:val="38"/>
          <w:rtl/>
        </w:rPr>
      </w:pPr>
      <w:r w:rsidRPr="007F5EA9">
        <w:rPr>
          <w:rFonts w:cs="Monotype Koufi" w:hint="cs"/>
          <w:b/>
          <w:bCs/>
          <w:sz w:val="38"/>
          <w:szCs w:val="38"/>
          <w:rtl/>
        </w:rPr>
        <w:t xml:space="preserve">مني محمد الطوخي سالم </w:t>
      </w:r>
      <w:proofErr w:type="spellStart"/>
      <w:r w:rsidRPr="007F5EA9">
        <w:rPr>
          <w:rFonts w:cs="Monotype Koufi" w:hint="cs"/>
          <w:b/>
          <w:bCs/>
          <w:sz w:val="38"/>
          <w:szCs w:val="38"/>
          <w:rtl/>
        </w:rPr>
        <w:t>الأكشر</w:t>
      </w:r>
      <w:proofErr w:type="spellEnd"/>
    </w:p>
    <w:p w:rsidR="00210A53" w:rsidRPr="00BF10CF" w:rsidRDefault="00210A53" w:rsidP="00210A53">
      <w:pPr>
        <w:widowControl w:val="0"/>
        <w:autoSpaceDE w:val="0"/>
        <w:autoSpaceDN w:val="0"/>
        <w:adjustRightInd w:val="0"/>
        <w:jc w:val="center"/>
        <w:rPr>
          <w:rFonts w:cs="Monotype Koufi"/>
          <w:b/>
          <w:bCs/>
          <w:sz w:val="32"/>
          <w:szCs w:val="32"/>
          <w:rtl/>
        </w:rPr>
      </w:pPr>
      <w:r w:rsidRPr="00BF10CF">
        <w:rPr>
          <w:rFonts w:cs="Monotype Koufi" w:hint="cs"/>
          <w:b/>
          <w:bCs/>
          <w:sz w:val="32"/>
          <w:szCs w:val="32"/>
          <w:rtl/>
        </w:rPr>
        <w:t>مدرس الإعلام التربوي المساعد</w:t>
      </w:r>
    </w:p>
    <w:p w:rsidR="00210A53" w:rsidRPr="00BF10CF" w:rsidRDefault="00210A53" w:rsidP="00210A53">
      <w:pPr>
        <w:widowControl w:val="0"/>
        <w:autoSpaceDE w:val="0"/>
        <w:autoSpaceDN w:val="0"/>
        <w:adjustRightInd w:val="0"/>
        <w:jc w:val="center"/>
        <w:rPr>
          <w:rFonts w:cs="Monotype Koufi"/>
          <w:b/>
          <w:bCs/>
          <w:sz w:val="32"/>
          <w:szCs w:val="32"/>
          <w:rtl/>
        </w:rPr>
      </w:pPr>
      <w:r w:rsidRPr="00BF10CF">
        <w:rPr>
          <w:rFonts w:cs="Monotype Koufi" w:hint="cs"/>
          <w:b/>
          <w:bCs/>
          <w:sz w:val="32"/>
          <w:szCs w:val="32"/>
          <w:rtl/>
        </w:rPr>
        <w:t xml:space="preserve">كلية التربية النوعية </w:t>
      </w:r>
      <w:r w:rsidRPr="00BF10CF">
        <w:rPr>
          <w:rFonts w:cs="Monotype Koufi"/>
          <w:b/>
          <w:bCs/>
          <w:sz w:val="32"/>
          <w:szCs w:val="32"/>
          <w:rtl/>
        </w:rPr>
        <w:t>–</w:t>
      </w:r>
      <w:r w:rsidRPr="00BF10CF">
        <w:rPr>
          <w:rFonts w:cs="Monotype Koufi" w:hint="cs"/>
          <w:b/>
          <w:bCs/>
          <w:sz w:val="32"/>
          <w:szCs w:val="32"/>
          <w:rtl/>
        </w:rPr>
        <w:t xml:space="preserve"> جامعة بنها</w:t>
      </w:r>
    </w:p>
    <w:p w:rsidR="00210A53" w:rsidRPr="00BF10CF" w:rsidRDefault="00210A53" w:rsidP="00210A53">
      <w:pPr>
        <w:widowControl w:val="0"/>
        <w:autoSpaceDE w:val="0"/>
        <w:autoSpaceDN w:val="0"/>
        <w:adjustRightInd w:val="0"/>
        <w:spacing w:before="120" w:after="120"/>
        <w:jc w:val="center"/>
        <w:rPr>
          <w:rFonts w:cs="Simple Bold Jut Out"/>
          <w:b/>
          <w:bCs/>
          <w:sz w:val="18"/>
          <w:szCs w:val="18"/>
        </w:rPr>
      </w:pPr>
    </w:p>
    <w:p w:rsidR="00210A53" w:rsidRPr="00BF10CF" w:rsidRDefault="00210A53" w:rsidP="00210A53">
      <w:pPr>
        <w:widowControl w:val="0"/>
        <w:autoSpaceDE w:val="0"/>
        <w:autoSpaceDN w:val="0"/>
        <w:adjustRightInd w:val="0"/>
        <w:spacing w:before="120" w:after="120"/>
        <w:jc w:val="center"/>
        <w:rPr>
          <w:rFonts w:cs="PT Bold Heading"/>
          <w:b/>
          <w:bCs/>
          <w:sz w:val="30"/>
          <w:szCs w:val="30"/>
          <w:rtl/>
        </w:rPr>
      </w:pPr>
      <w:r w:rsidRPr="00BF10CF">
        <w:rPr>
          <w:rFonts w:cs="PT Bold Heading" w:hint="cs"/>
          <w:b/>
          <w:bCs/>
          <w:sz w:val="30"/>
          <w:szCs w:val="30"/>
          <w:rtl/>
        </w:rPr>
        <w:t xml:space="preserve">إشــــراف </w:t>
      </w:r>
    </w:p>
    <w:tbl>
      <w:tblPr>
        <w:tblW w:w="0" w:type="auto"/>
        <w:jc w:val="right"/>
        <w:tblBorders>
          <w:insideH w:val="single" w:sz="4" w:space="0" w:color="auto"/>
        </w:tblBorders>
        <w:tblLook w:val="01E0" w:firstRow="1" w:lastRow="1" w:firstColumn="1" w:lastColumn="1" w:noHBand="0" w:noVBand="0"/>
      </w:tblPr>
      <w:tblGrid>
        <w:gridCol w:w="3325"/>
        <w:gridCol w:w="5148"/>
      </w:tblGrid>
      <w:tr w:rsidR="00210A53" w:rsidRPr="008957BC" w:rsidTr="00F32BB6">
        <w:trPr>
          <w:jc w:val="right"/>
        </w:trPr>
        <w:tc>
          <w:tcPr>
            <w:tcW w:w="3325" w:type="dxa"/>
            <w:shd w:val="clear" w:color="auto" w:fill="auto"/>
          </w:tcPr>
          <w:p w:rsidR="00210A53" w:rsidRPr="008957BC" w:rsidRDefault="00210A53" w:rsidP="00F32BB6">
            <w:pPr>
              <w:widowControl w:val="0"/>
              <w:autoSpaceDE w:val="0"/>
              <w:autoSpaceDN w:val="0"/>
              <w:adjustRightInd w:val="0"/>
              <w:spacing w:before="120" w:after="120" w:line="216" w:lineRule="auto"/>
              <w:jc w:val="center"/>
              <w:rPr>
                <w:rFonts w:cs="PT Bold Heading"/>
                <w:b/>
                <w:bCs/>
                <w:sz w:val="30"/>
                <w:szCs w:val="30"/>
                <w:rtl/>
              </w:rPr>
            </w:pPr>
            <w:r w:rsidRPr="008957BC">
              <w:rPr>
                <w:rFonts w:cs="PT Bold Heading" w:hint="cs"/>
                <w:b/>
                <w:bCs/>
                <w:sz w:val="30"/>
                <w:szCs w:val="30"/>
                <w:rtl/>
              </w:rPr>
              <w:t>د / محمد عمر العطار</w:t>
            </w:r>
          </w:p>
          <w:p w:rsidR="00210A53" w:rsidRPr="008957BC" w:rsidRDefault="00210A53" w:rsidP="00F32BB6">
            <w:pPr>
              <w:widowControl w:val="0"/>
              <w:autoSpaceDE w:val="0"/>
              <w:autoSpaceDN w:val="0"/>
              <w:adjustRightInd w:val="0"/>
              <w:jc w:val="center"/>
              <w:rPr>
                <w:rFonts w:cs="Simplified Arabic"/>
                <w:b/>
                <w:bCs/>
              </w:rPr>
            </w:pPr>
            <w:r w:rsidRPr="008957BC">
              <w:rPr>
                <w:rFonts w:cs="Simplified Arabic" w:hint="cs"/>
                <w:b/>
                <w:bCs/>
                <w:rtl/>
              </w:rPr>
              <w:t>مـدرس الإعلام</w:t>
            </w:r>
          </w:p>
          <w:p w:rsidR="00210A53" w:rsidRPr="008957BC" w:rsidRDefault="00210A53" w:rsidP="00F32BB6">
            <w:pPr>
              <w:widowControl w:val="0"/>
              <w:autoSpaceDE w:val="0"/>
              <w:autoSpaceDN w:val="0"/>
              <w:adjustRightInd w:val="0"/>
              <w:jc w:val="center"/>
              <w:rPr>
                <w:rFonts w:cs="Simplified Arabic"/>
                <w:b/>
                <w:bCs/>
              </w:rPr>
            </w:pPr>
            <w:r w:rsidRPr="008957BC">
              <w:rPr>
                <w:rFonts w:cs="Simplified Arabic" w:hint="cs"/>
                <w:b/>
                <w:bCs/>
                <w:rtl/>
              </w:rPr>
              <w:t xml:space="preserve">كلية الآداب </w:t>
            </w:r>
          </w:p>
          <w:p w:rsidR="00210A53" w:rsidRPr="008957BC" w:rsidRDefault="00210A53" w:rsidP="00F32BB6">
            <w:pPr>
              <w:widowControl w:val="0"/>
              <w:autoSpaceDE w:val="0"/>
              <w:autoSpaceDN w:val="0"/>
              <w:adjustRightInd w:val="0"/>
              <w:jc w:val="center"/>
              <w:rPr>
                <w:rFonts w:cs="Simplified Arabic"/>
                <w:b/>
                <w:bCs/>
              </w:rPr>
            </w:pPr>
            <w:r w:rsidRPr="008957BC">
              <w:rPr>
                <w:rFonts w:cs="Simplified Arabic" w:hint="cs"/>
                <w:b/>
                <w:bCs/>
                <w:rtl/>
              </w:rPr>
              <w:t xml:space="preserve">جامعة بنها  </w:t>
            </w:r>
          </w:p>
        </w:tc>
        <w:tc>
          <w:tcPr>
            <w:tcW w:w="5148" w:type="dxa"/>
            <w:shd w:val="clear" w:color="auto" w:fill="auto"/>
          </w:tcPr>
          <w:p w:rsidR="00210A53" w:rsidRPr="008957BC" w:rsidRDefault="00210A53" w:rsidP="00F32BB6">
            <w:pPr>
              <w:widowControl w:val="0"/>
              <w:autoSpaceDE w:val="0"/>
              <w:autoSpaceDN w:val="0"/>
              <w:adjustRightInd w:val="0"/>
              <w:spacing w:before="120" w:after="120" w:line="216" w:lineRule="auto"/>
              <w:rPr>
                <w:rFonts w:cs="PT Bold Dusky"/>
                <w:b/>
                <w:bCs/>
                <w:sz w:val="28"/>
                <w:szCs w:val="28"/>
                <w:rtl/>
              </w:rPr>
            </w:pPr>
            <w:r>
              <w:rPr>
                <w:rFonts w:cs="PT Bold Heading" w:hint="cs"/>
                <w:b/>
                <w:bCs/>
                <w:sz w:val="30"/>
                <w:szCs w:val="30"/>
                <w:rtl/>
              </w:rPr>
              <w:t xml:space="preserve">        </w:t>
            </w:r>
            <w:r w:rsidRPr="008957BC">
              <w:rPr>
                <w:rFonts w:cs="PT Bold Heading" w:hint="cs"/>
                <w:b/>
                <w:bCs/>
                <w:sz w:val="30"/>
                <w:szCs w:val="30"/>
                <w:rtl/>
              </w:rPr>
              <w:t>أ .د / محمود حسن إسماعيل</w:t>
            </w:r>
          </w:p>
          <w:p w:rsidR="00210A53" w:rsidRDefault="00210A53" w:rsidP="00F32BB6">
            <w:pPr>
              <w:widowControl w:val="0"/>
              <w:autoSpaceDE w:val="0"/>
              <w:autoSpaceDN w:val="0"/>
              <w:adjustRightInd w:val="0"/>
              <w:rPr>
                <w:rFonts w:cs="Simplified Arabic"/>
                <w:b/>
                <w:bCs/>
                <w:rtl/>
              </w:rPr>
            </w:pPr>
            <w:r>
              <w:rPr>
                <w:rFonts w:cs="Simplified Arabic" w:hint="cs"/>
                <w:b/>
                <w:bCs/>
                <w:rtl/>
              </w:rPr>
              <w:t xml:space="preserve">              </w:t>
            </w:r>
            <w:r w:rsidRPr="008957BC">
              <w:rPr>
                <w:rFonts w:cs="Simplified Arabic" w:hint="cs"/>
                <w:b/>
                <w:bCs/>
                <w:rtl/>
              </w:rPr>
              <w:t xml:space="preserve">أستاذ ورئيس قسم الإعلام </w:t>
            </w:r>
          </w:p>
          <w:p w:rsidR="00210A53" w:rsidRPr="008957BC" w:rsidRDefault="00210A53" w:rsidP="00F32BB6">
            <w:pPr>
              <w:widowControl w:val="0"/>
              <w:autoSpaceDE w:val="0"/>
              <w:autoSpaceDN w:val="0"/>
              <w:adjustRightInd w:val="0"/>
              <w:rPr>
                <w:rFonts w:cs="Simplified Arabic"/>
                <w:b/>
                <w:bCs/>
              </w:rPr>
            </w:pPr>
            <w:r>
              <w:rPr>
                <w:rFonts w:cs="Simplified Arabic" w:hint="cs"/>
                <w:b/>
                <w:bCs/>
                <w:rtl/>
              </w:rPr>
              <w:t xml:space="preserve">       </w:t>
            </w:r>
            <w:r w:rsidRPr="008957BC">
              <w:rPr>
                <w:rFonts w:cs="Simplified Arabic" w:hint="cs"/>
                <w:b/>
                <w:bCs/>
                <w:rtl/>
              </w:rPr>
              <w:t xml:space="preserve">وثقافة الطفل معهد الدراسات العليا للطفولة </w:t>
            </w:r>
          </w:p>
          <w:p w:rsidR="00210A53" w:rsidRPr="008957BC" w:rsidRDefault="00210A53" w:rsidP="00F32BB6">
            <w:pPr>
              <w:widowControl w:val="0"/>
              <w:autoSpaceDE w:val="0"/>
              <w:autoSpaceDN w:val="0"/>
              <w:adjustRightInd w:val="0"/>
              <w:rPr>
                <w:rFonts w:cs="Simplified Arabic"/>
                <w:b/>
                <w:bCs/>
              </w:rPr>
            </w:pPr>
            <w:r>
              <w:rPr>
                <w:rFonts w:cs="Simplified Arabic" w:hint="cs"/>
                <w:b/>
                <w:bCs/>
                <w:rtl/>
              </w:rPr>
              <w:t xml:space="preserve">               </w:t>
            </w:r>
            <w:r w:rsidRPr="008957BC">
              <w:rPr>
                <w:rFonts w:cs="Simplified Arabic" w:hint="cs"/>
                <w:b/>
                <w:bCs/>
                <w:rtl/>
              </w:rPr>
              <w:t>جامعة عين شمس</w:t>
            </w:r>
          </w:p>
        </w:tc>
      </w:tr>
    </w:tbl>
    <w:p w:rsidR="00210A53" w:rsidRPr="00A00750" w:rsidRDefault="00210A53" w:rsidP="00210A53">
      <w:pPr>
        <w:spacing w:before="120" w:after="120" w:line="204" w:lineRule="auto"/>
        <w:jc w:val="center"/>
        <w:rPr>
          <w:rFonts w:cs="Simplified Arabic"/>
          <w:b/>
          <w:bCs/>
          <w:sz w:val="36"/>
          <w:szCs w:val="36"/>
        </w:rPr>
      </w:pPr>
      <w:r w:rsidRPr="001B2A73">
        <w:rPr>
          <w:rFonts w:cs="Simplified Arabic" w:hint="cs"/>
          <w:b/>
          <w:bCs/>
          <w:sz w:val="36"/>
          <w:szCs w:val="36"/>
          <w:rtl/>
        </w:rPr>
        <w:t>201</w:t>
      </w:r>
      <w:r>
        <w:rPr>
          <w:rFonts w:cs="Simplified Arabic" w:hint="cs"/>
          <w:b/>
          <w:bCs/>
          <w:sz w:val="36"/>
          <w:szCs w:val="36"/>
          <w:rtl/>
        </w:rPr>
        <w:t>3</w:t>
      </w:r>
    </w:p>
    <w:p w:rsidR="00597CAE" w:rsidRPr="00F148FA" w:rsidRDefault="00597CAE" w:rsidP="00597CAE">
      <w:pPr>
        <w:spacing w:before="120" w:after="120"/>
        <w:jc w:val="center"/>
        <w:rPr>
          <w:rFonts w:cs="PT Bold Heading"/>
          <w:b/>
          <w:bCs/>
          <w:sz w:val="32"/>
          <w:szCs w:val="32"/>
          <w:u w:val="single"/>
          <w:rtl/>
        </w:rPr>
      </w:pPr>
      <w:r w:rsidRPr="00F148FA">
        <w:rPr>
          <w:rFonts w:cs="PT Bold Heading" w:hint="cs"/>
          <w:sz w:val="32"/>
          <w:szCs w:val="32"/>
          <w:rtl/>
        </w:rPr>
        <w:lastRenderedPageBreak/>
        <w:t>ملخص الدراسة باللغة العربية</w:t>
      </w:r>
    </w:p>
    <w:p w:rsidR="00597CAE" w:rsidRPr="00F148FA" w:rsidRDefault="00597CAE" w:rsidP="00597CAE">
      <w:pPr>
        <w:spacing w:before="120" w:after="120"/>
        <w:ind w:firstLine="720"/>
        <w:jc w:val="lowKashida"/>
        <w:rPr>
          <w:rFonts w:ascii="Simplified Arabic" w:hAnsi="Simplified Arabic" w:cs="Simplified Arabic"/>
          <w:sz w:val="28"/>
          <w:szCs w:val="28"/>
          <w:rtl/>
        </w:rPr>
      </w:pPr>
      <w:r w:rsidRPr="00F148FA">
        <w:rPr>
          <w:rFonts w:ascii="Simplified Arabic" w:hAnsi="Simplified Arabic" w:cs="Simplified Arabic"/>
          <w:sz w:val="28"/>
          <w:szCs w:val="28"/>
          <w:rtl/>
        </w:rPr>
        <w:t>تمثل دراسة القائم بالاتصال أهمية حقيقية إلى جانب دراسة المضمون فكيف يقدم القائم بالاتصال رسالته الإعلامية أو الأخبار التي يرسلها للجمهور وما الجوانب المهنية أو الأخلاقية التي يفرضها الصحفي على نفسه وما مجموعة القيم المسيطرة عليه أثناء تأديته لعمله ووظيفته وما يؤثر على اتخاذه لقراراته واختياراته ، حيث تتشابك العوامل التي تؤثر على الممارسة المهنية للقائم بالاتصال مثل التنظيم الإداري في المؤسسة الإعلامية وقنوات الاتصال في هذا التنظيم والتأهيل العلمي والمهني ثم اتجاه العلاقات الوظيفية والاجتماعية بين المستويات المختلفة وبين الزملاء علاوة على اتجاهات الممارسة المهنية في المؤسسات الصحفية</w:t>
      </w:r>
      <w:r w:rsidRPr="00F148FA">
        <w:rPr>
          <w:rFonts w:ascii="Simplified Arabic" w:hAnsi="Simplified Arabic" w:cs="Simplified Arabic"/>
          <w:sz w:val="28"/>
          <w:szCs w:val="28"/>
          <w:vertAlign w:val="superscript"/>
          <w:rtl/>
        </w:rPr>
        <w:t xml:space="preserve"> </w:t>
      </w:r>
      <w:r w:rsidRPr="00F148FA">
        <w:rPr>
          <w:rFonts w:ascii="Simplified Arabic" w:hAnsi="Simplified Arabic" w:cs="Simplified Arabic"/>
          <w:sz w:val="28"/>
          <w:szCs w:val="28"/>
          <w:rtl/>
        </w:rPr>
        <w:t xml:space="preserve">. </w:t>
      </w:r>
    </w:p>
    <w:p w:rsidR="00597CAE" w:rsidRPr="00F148FA" w:rsidRDefault="00597CAE" w:rsidP="00597CAE">
      <w:pPr>
        <w:spacing w:before="120" w:after="120"/>
        <w:ind w:firstLine="720"/>
        <w:jc w:val="lowKashida"/>
        <w:rPr>
          <w:rFonts w:ascii="Simplified Arabic" w:hAnsi="Simplified Arabic" w:cs="Simplified Arabic"/>
          <w:sz w:val="28"/>
          <w:szCs w:val="28"/>
          <w:rtl/>
        </w:rPr>
      </w:pPr>
      <w:r w:rsidRPr="00F148FA">
        <w:rPr>
          <w:rFonts w:ascii="Simplified Arabic" w:hAnsi="Simplified Arabic" w:cs="Simplified Arabic"/>
          <w:sz w:val="28"/>
          <w:szCs w:val="28"/>
          <w:rtl/>
        </w:rPr>
        <w:t>و</w:t>
      </w:r>
      <w:r w:rsidRPr="00F148FA">
        <w:rPr>
          <w:rFonts w:ascii="Simplified Arabic" w:hAnsi="Simplified Arabic" w:cs="Simplified Arabic"/>
          <w:b/>
          <w:bCs/>
          <w:sz w:val="28"/>
          <w:szCs w:val="28"/>
          <w:rtl/>
        </w:rPr>
        <w:t xml:space="preserve">لذا تحددت المشكلة الرئيسية لهذه الدراسة في السعي للإجابة عن التساؤل الرئيسي التالي : </w:t>
      </w:r>
      <w:r w:rsidRPr="00F148FA">
        <w:rPr>
          <w:rFonts w:ascii="Simplified Arabic" w:hAnsi="Simplified Arabic" w:cs="Simplified Arabic"/>
          <w:sz w:val="28"/>
          <w:szCs w:val="28"/>
          <w:rtl/>
        </w:rPr>
        <w:t>ما أهم العوامل المؤثرة علي القائمين بالاتصال في الصحف القومية والخاصة، وما علاقتها بفنون التحرير الصحفي في تلك الصحف ؟.</w:t>
      </w:r>
    </w:p>
    <w:p w:rsidR="00597CAE" w:rsidRPr="00F148FA" w:rsidRDefault="00597CAE" w:rsidP="00597CAE">
      <w:pPr>
        <w:spacing w:before="120" w:after="120"/>
        <w:rPr>
          <w:rFonts w:ascii="Simplified Arabic" w:hAnsi="Simplified Arabic" w:cs="Simplified Arabic"/>
          <w:b/>
          <w:bCs/>
          <w:sz w:val="28"/>
          <w:szCs w:val="28"/>
          <w:rtl/>
        </w:rPr>
      </w:pPr>
      <w:r w:rsidRPr="00F148FA">
        <w:rPr>
          <w:rFonts w:ascii="Simplified Arabic" w:hAnsi="Simplified Arabic" w:cs="Simplified Arabic"/>
          <w:b/>
          <w:bCs/>
          <w:sz w:val="28"/>
          <w:szCs w:val="28"/>
          <w:rtl/>
        </w:rPr>
        <w:t xml:space="preserve">أهداف الدراسة :- </w:t>
      </w:r>
    </w:p>
    <w:p w:rsidR="00597CAE" w:rsidRPr="00F148FA" w:rsidRDefault="00597CAE" w:rsidP="00597CAE">
      <w:pPr>
        <w:spacing w:before="120" w:after="120"/>
        <w:ind w:right="-108" w:firstLine="720"/>
        <w:jc w:val="lowKashida"/>
        <w:rPr>
          <w:rFonts w:ascii="Simplified Arabic" w:hAnsi="Simplified Arabic" w:cs="Simplified Arabic"/>
          <w:sz w:val="28"/>
          <w:szCs w:val="28"/>
        </w:rPr>
      </w:pPr>
      <w:r w:rsidRPr="00F148FA">
        <w:rPr>
          <w:rFonts w:ascii="Simplified Arabic" w:hAnsi="Simplified Arabic" w:cs="Simplified Arabic"/>
          <w:sz w:val="28"/>
          <w:szCs w:val="28"/>
          <w:rtl/>
        </w:rPr>
        <w:t>تهدف الدراسة الحالية إلى التعرف على أهم العوامل المؤثرة علي القائمين بالاتصال وعلاقتها بفنون التحرير الصحفي في الصحف المصرية القومية والخاصة .</w:t>
      </w:r>
    </w:p>
    <w:p w:rsidR="00597CAE" w:rsidRPr="00F148FA" w:rsidRDefault="00597CAE" w:rsidP="00597CAE">
      <w:pPr>
        <w:tabs>
          <w:tab w:val="left" w:pos="608"/>
        </w:tabs>
        <w:spacing w:before="120" w:after="120"/>
        <w:jc w:val="lowKashida"/>
        <w:rPr>
          <w:rFonts w:ascii="Simplified Arabic" w:hAnsi="Simplified Arabic" w:cs="Simplified Arabic"/>
          <w:sz w:val="28"/>
          <w:szCs w:val="28"/>
          <w:rtl/>
          <w:lang w:bidi="ar-SA"/>
        </w:rPr>
      </w:pPr>
      <w:r w:rsidRPr="00F148FA">
        <w:rPr>
          <w:rFonts w:ascii="Simplified Arabic" w:hAnsi="Simplified Arabic" w:cs="Simplified Arabic"/>
          <w:b/>
          <w:bCs/>
          <w:sz w:val="28"/>
          <w:szCs w:val="28"/>
          <w:rtl/>
          <w:lang w:bidi="ar-SA"/>
        </w:rPr>
        <w:t>حـدود الدراسـة :</w:t>
      </w:r>
      <w:r w:rsidRPr="00F148FA">
        <w:rPr>
          <w:rFonts w:ascii="Simplified Arabic" w:hAnsi="Simplified Arabic" w:cs="Simplified Arabic"/>
          <w:sz w:val="28"/>
          <w:szCs w:val="28"/>
          <w:rtl/>
          <w:lang w:bidi="ar-SA"/>
        </w:rPr>
        <w:t xml:space="preserve"> </w:t>
      </w:r>
      <w:proofErr w:type="spellStart"/>
      <w:r w:rsidRPr="00F148FA">
        <w:rPr>
          <w:rFonts w:ascii="Simplified Arabic" w:hAnsi="Simplified Arabic" w:cs="Simplified Arabic"/>
          <w:sz w:val="28"/>
          <w:szCs w:val="28"/>
          <w:rtl/>
          <w:lang w:bidi="ar-SA"/>
        </w:rPr>
        <w:t>تتمل</w:t>
      </w:r>
      <w:proofErr w:type="spellEnd"/>
      <w:r w:rsidRPr="00F148FA">
        <w:rPr>
          <w:rFonts w:ascii="Simplified Arabic" w:hAnsi="Simplified Arabic" w:cs="Simplified Arabic"/>
          <w:sz w:val="28"/>
          <w:szCs w:val="28"/>
          <w:rtl/>
          <w:lang w:bidi="ar-SA"/>
        </w:rPr>
        <w:t xml:space="preserve"> حدود هذه الدراسة فيما يلي :</w:t>
      </w:r>
    </w:p>
    <w:p w:rsidR="00597CAE" w:rsidRPr="00F148FA" w:rsidRDefault="00597CAE" w:rsidP="00597CAE">
      <w:pPr>
        <w:tabs>
          <w:tab w:val="left" w:pos="608"/>
        </w:tabs>
        <w:spacing w:before="120" w:after="120"/>
        <w:ind w:left="2025" w:hanging="2025"/>
        <w:jc w:val="lowKashida"/>
        <w:rPr>
          <w:rFonts w:ascii="Simplified Arabic" w:hAnsi="Simplified Arabic" w:cs="Simplified Arabic"/>
          <w:sz w:val="28"/>
          <w:szCs w:val="28"/>
          <w:rtl/>
          <w:lang w:bidi="ar-SA"/>
        </w:rPr>
      </w:pPr>
      <w:r w:rsidRPr="00F148FA">
        <w:rPr>
          <w:rFonts w:ascii="Simplified Arabic" w:hAnsi="Simplified Arabic" w:cs="Simplified Arabic"/>
          <w:b/>
          <w:bCs/>
          <w:sz w:val="28"/>
          <w:szCs w:val="28"/>
          <w:rtl/>
          <w:lang w:bidi="ar-SA"/>
        </w:rPr>
        <w:t xml:space="preserve">1- الحدود المكانية : </w:t>
      </w:r>
      <w:r w:rsidRPr="00F148FA">
        <w:rPr>
          <w:rFonts w:ascii="Simplified Arabic" w:hAnsi="Simplified Arabic" w:cs="Simplified Arabic"/>
          <w:sz w:val="28"/>
          <w:szCs w:val="28"/>
          <w:rtl/>
          <w:lang w:bidi="ar-SA"/>
        </w:rPr>
        <w:t>تقتصر الدراسة الحالية علي عينة من القائمين بالاتصال في صحيفتي (الأهرام – المصري اليوم).</w:t>
      </w:r>
    </w:p>
    <w:p w:rsidR="00597CAE" w:rsidRPr="00F148FA" w:rsidRDefault="00597CAE" w:rsidP="00597CAE">
      <w:pPr>
        <w:tabs>
          <w:tab w:val="left" w:pos="608"/>
        </w:tabs>
        <w:spacing w:before="120" w:after="120"/>
        <w:ind w:left="2025" w:hanging="2025"/>
        <w:jc w:val="lowKashida"/>
        <w:rPr>
          <w:rFonts w:ascii="Simplified Arabic" w:hAnsi="Simplified Arabic" w:cs="Simplified Arabic"/>
          <w:sz w:val="28"/>
          <w:szCs w:val="28"/>
          <w:rtl/>
          <w:lang w:bidi="ar-SA"/>
        </w:rPr>
      </w:pPr>
      <w:r w:rsidRPr="00F148FA">
        <w:rPr>
          <w:rFonts w:ascii="Simplified Arabic" w:hAnsi="Simplified Arabic" w:cs="Simplified Arabic"/>
          <w:b/>
          <w:bCs/>
          <w:sz w:val="28"/>
          <w:szCs w:val="28"/>
          <w:rtl/>
          <w:lang w:bidi="ar-SA"/>
        </w:rPr>
        <w:t xml:space="preserve">2- الحدود الزمنية : </w:t>
      </w:r>
      <w:r w:rsidRPr="00F148FA">
        <w:rPr>
          <w:rFonts w:ascii="Simplified Arabic" w:hAnsi="Simplified Arabic" w:cs="Simplified Arabic"/>
          <w:sz w:val="28"/>
          <w:szCs w:val="28"/>
          <w:rtl/>
          <w:lang w:bidi="ar-SA"/>
        </w:rPr>
        <w:t xml:space="preserve">تقتصر الدراسة علي تحليل مضمون فنون التحرير الصحفي في صحيفتي الأهرام والمصري اليوم الصادرة في الفترة من 1/7/2010 وحتى 30/6/2011 بنظام الأسبوع الصناعي. </w:t>
      </w:r>
    </w:p>
    <w:p w:rsidR="00597CAE" w:rsidRPr="00F148FA" w:rsidRDefault="00597CAE" w:rsidP="00597CAE">
      <w:pPr>
        <w:tabs>
          <w:tab w:val="left" w:pos="608"/>
        </w:tabs>
        <w:spacing w:before="120" w:after="120"/>
        <w:ind w:left="2025" w:hanging="2025"/>
        <w:jc w:val="lowKashida"/>
        <w:rPr>
          <w:rFonts w:ascii="Simplified Arabic" w:hAnsi="Simplified Arabic" w:cs="Simplified Arabic"/>
          <w:sz w:val="28"/>
          <w:szCs w:val="28"/>
          <w:rtl/>
          <w:lang w:bidi="ar-SA"/>
        </w:rPr>
      </w:pPr>
      <w:r w:rsidRPr="00F148FA">
        <w:rPr>
          <w:rFonts w:ascii="Simplified Arabic" w:hAnsi="Simplified Arabic" w:cs="Simplified Arabic"/>
          <w:b/>
          <w:bCs/>
          <w:sz w:val="28"/>
          <w:szCs w:val="28"/>
          <w:rtl/>
          <w:lang w:bidi="ar-SA"/>
        </w:rPr>
        <w:t>3- الحدود الموضوعية :</w:t>
      </w:r>
      <w:r w:rsidRPr="00F148FA">
        <w:rPr>
          <w:rFonts w:ascii="Simplified Arabic" w:hAnsi="Simplified Arabic" w:cs="Simplified Arabic"/>
          <w:sz w:val="28"/>
          <w:szCs w:val="28"/>
          <w:rtl/>
          <w:lang w:bidi="ar-SA"/>
        </w:rPr>
        <w:t xml:space="preserve"> تقتصر الدراسة الحالية علي معرفة أهم العوامل المؤثرة علي القائمين بالاتصال في الصحف القومية والخاصة متمثلة في (الأهرام – المصري اليوم ).</w:t>
      </w:r>
    </w:p>
    <w:p w:rsidR="00597CAE" w:rsidRPr="00F148FA" w:rsidRDefault="00597CAE" w:rsidP="00597CAE">
      <w:pPr>
        <w:spacing w:before="120" w:after="120"/>
        <w:jc w:val="lowKashida"/>
        <w:rPr>
          <w:rFonts w:ascii="Simplified Arabic" w:hAnsi="Simplified Arabic" w:cs="Simplified Arabic"/>
          <w:b/>
          <w:bCs/>
          <w:sz w:val="28"/>
          <w:szCs w:val="28"/>
          <w:rtl/>
        </w:rPr>
      </w:pPr>
      <w:r w:rsidRPr="00F148FA">
        <w:rPr>
          <w:rFonts w:ascii="Simplified Arabic" w:hAnsi="Simplified Arabic" w:cs="Simplified Arabic"/>
          <w:b/>
          <w:bCs/>
          <w:sz w:val="28"/>
          <w:szCs w:val="28"/>
          <w:rtl/>
        </w:rPr>
        <w:t xml:space="preserve"> </w:t>
      </w:r>
    </w:p>
    <w:p w:rsidR="00597CAE" w:rsidRPr="00F148FA" w:rsidRDefault="00597CAE" w:rsidP="00597CAE">
      <w:pPr>
        <w:spacing w:before="120" w:after="120"/>
        <w:jc w:val="lowKashida"/>
        <w:rPr>
          <w:rFonts w:ascii="Simplified Arabic" w:hAnsi="Simplified Arabic" w:cs="Simplified Arabic"/>
          <w:b/>
          <w:bCs/>
          <w:sz w:val="28"/>
          <w:szCs w:val="28"/>
          <w:rtl/>
        </w:rPr>
      </w:pPr>
    </w:p>
    <w:p w:rsidR="00597CAE" w:rsidRPr="00F148FA" w:rsidRDefault="00597CAE" w:rsidP="00597CAE">
      <w:pPr>
        <w:spacing w:before="120" w:after="120"/>
        <w:jc w:val="lowKashida"/>
        <w:rPr>
          <w:rFonts w:ascii="Simplified Arabic" w:hAnsi="Simplified Arabic" w:cs="Simplified Arabic"/>
          <w:b/>
          <w:bCs/>
          <w:sz w:val="28"/>
          <w:szCs w:val="28"/>
          <w:u w:val="single"/>
          <w:rtl/>
        </w:rPr>
      </w:pPr>
      <w:r w:rsidRPr="00F148FA">
        <w:rPr>
          <w:rFonts w:ascii="Simplified Arabic" w:hAnsi="Simplified Arabic" w:cs="Simplified Arabic"/>
          <w:b/>
          <w:bCs/>
          <w:sz w:val="28"/>
          <w:szCs w:val="28"/>
          <w:u w:val="single"/>
          <w:rtl/>
        </w:rPr>
        <w:lastRenderedPageBreak/>
        <w:t>نوع الدراسة :</w:t>
      </w:r>
    </w:p>
    <w:p w:rsidR="00597CAE" w:rsidRPr="00F148FA" w:rsidRDefault="00597CAE" w:rsidP="00597CAE">
      <w:pPr>
        <w:ind w:firstLine="720"/>
        <w:jc w:val="lowKashida"/>
        <w:rPr>
          <w:rFonts w:ascii="Simplified Arabic" w:hAnsi="Simplified Arabic" w:cs="Simplified Arabic"/>
          <w:sz w:val="28"/>
          <w:szCs w:val="28"/>
          <w:rtl/>
          <w:lang w:bidi="ar-SA"/>
        </w:rPr>
      </w:pPr>
      <w:r w:rsidRPr="00F148FA">
        <w:rPr>
          <w:rFonts w:ascii="Simplified Arabic" w:hAnsi="Simplified Arabic" w:cs="Simplified Arabic"/>
          <w:sz w:val="28"/>
          <w:szCs w:val="28"/>
          <w:rtl/>
        </w:rPr>
        <w:t xml:space="preserve">تنتمي هذه الدراسة إلى البحوث الوصفية واعتمدت على منهج المسح </w:t>
      </w:r>
      <w:r w:rsidRPr="00F148FA">
        <w:rPr>
          <w:rFonts w:ascii="Simplified Arabic" w:hAnsi="Simplified Arabic" w:cs="Simplified Arabic"/>
          <w:sz w:val="28"/>
          <w:szCs w:val="28"/>
          <w:rtl/>
          <w:lang w:bidi="ar-SA"/>
        </w:rPr>
        <w:t>الإعلامي بشقيه الميداني والتحليلي لعينة من القائمين بالاتصال في صحيفتي الأهرام والمصري اليوم، وكذلك مسح لعينة من الصحف محل الدراسة لرصد تأثير العوامل الخاصة بها علي المادة الصحفية المقدمة علي صفحاتها التي تم طرحها بعينة الدراسة التحليلية .</w:t>
      </w:r>
    </w:p>
    <w:p w:rsidR="00597CAE" w:rsidRPr="00F148FA" w:rsidRDefault="00597CAE" w:rsidP="00597CAE">
      <w:pPr>
        <w:spacing w:before="120" w:after="120"/>
        <w:jc w:val="lowKashida"/>
        <w:rPr>
          <w:rFonts w:ascii="Simplified Arabic" w:hAnsi="Simplified Arabic" w:cs="Simplified Arabic"/>
          <w:sz w:val="28"/>
          <w:szCs w:val="28"/>
          <w:rtl/>
        </w:rPr>
      </w:pPr>
      <w:r w:rsidRPr="00F148FA">
        <w:rPr>
          <w:rFonts w:ascii="Simplified Arabic" w:hAnsi="Simplified Arabic" w:cs="Simplified Arabic"/>
          <w:b/>
          <w:bCs/>
          <w:sz w:val="28"/>
          <w:szCs w:val="28"/>
          <w:rtl/>
        </w:rPr>
        <w:t>مجتمع الدراسة : ي</w:t>
      </w:r>
      <w:r w:rsidRPr="00F148FA">
        <w:rPr>
          <w:rFonts w:ascii="Simplified Arabic" w:hAnsi="Simplified Arabic" w:cs="Simplified Arabic"/>
          <w:b/>
          <w:bCs/>
          <w:sz w:val="28"/>
          <w:szCs w:val="28"/>
          <w:rtl/>
          <w:lang w:bidi="ar-SA"/>
        </w:rPr>
        <w:t xml:space="preserve">تمثل </w:t>
      </w:r>
      <w:r w:rsidRPr="00F148FA">
        <w:rPr>
          <w:rFonts w:ascii="Simplified Arabic" w:hAnsi="Simplified Arabic" w:cs="Simplified Arabic"/>
          <w:b/>
          <w:bCs/>
          <w:sz w:val="28"/>
          <w:szCs w:val="28"/>
          <w:rtl/>
        </w:rPr>
        <w:t xml:space="preserve">مجتمع الدراسة </w:t>
      </w:r>
      <w:r w:rsidRPr="00F148FA">
        <w:rPr>
          <w:rFonts w:ascii="Simplified Arabic" w:hAnsi="Simplified Arabic" w:cs="Simplified Arabic"/>
          <w:b/>
          <w:bCs/>
          <w:sz w:val="28"/>
          <w:szCs w:val="28"/>
          <w:rtl/>
          <w:lang w:bidi="ar-SA"/>
        </w:rPr>
        <w:t>في</w:t>
      </w:r>
      <w:r w:rsidRPr="00F148FA">
        <w:rPr>
          <w:rFonts w:ascii="Simplified Arabic" w:hAnsi="Simplified Arabic" w:cs="Simplified Arabic"/>
          <w:b/>
          <w:bCs/>
          <w:sz w:val="28"/>
          <w:szCs w:val="28"/>
          <w:rtl/>
        </w:rPr>
        <w:t xml:space="preserve"> </w:t>
      </w:r>
      <w:r w:rsidRPr="00F148FA">
        <w:rPr>
          <w:rFonts w:ascii="Simplified Arabic" w:hAnsi="Simplified Arabic" w:cs="Simplified Arabic"/>
          <w:b/>
          <w:bCs/>
          <w:sz w:val="28"/>
          <w:szCs w:val="28"/>
          <w:rtl/>
          <w:lang w:bidi="ar-SA"/>
        </w:rPr>
        <w:t xml:space="preserve">المجتمع الوثائقي الذي يضم </w:t>
      </w:r>
      <w:r w:rsidRPr="00F148FA">
        <w:rPr>
          <w:rFonts w:ascii="Simplified Arabic" w:hAnsi="Simplified Arabic" w:cs="Simplified Arabic"/>
          <w:sz w:val="28"/>
          <w:szCs w:val="28"/>
          <w:rtl/>
        </w:rPr>
        <w:t>صحيفتي الأهرام والمصري اليوم، كما يتمثل المجتمع البشري في القائمين بالاتصال من المحررين ورؤساء الأقسام والمصورين وسكرتارية التحرير في هاتين الصحيفتين.</w:t>
      </w:r>
    </w:p>
    <w:p w:rsidR="00597CAE" w:rsidRPr="00F148FA" w:rsidRDefault="00597CAE" w:rsidP="00597CAE">
      <w:pPr>
        <w:spacing w:before="120" w:after="120"/>
        <w:jc w:val="lowKashida"/>
        <w:rPr>
          <w:rFonts w:ascii="Simplified Arabic" w:hAnsi="Simplified Arabic" w:cs="Simplified Arabic"/>
          <w:b/>
          <w:bCs/>
          <w:sz w:val="28"/>
          <w:szCs w:val="28"/>
          <w:rtl/>
          <w:lang w:bidi="ar-SA"/>
        </w:rPr>
      </w:pPr>
      <w:r w:rsidRPr="00F148FA">
        <w:rPr>
          <w:rFonts w:ascii="Simplified Arabic" w:hAnsi="Simplified Arabic" w:cs="Simplified Arabic"/>
          <w:b/>
          <w:bCs/>
          <w:sz w:val="28"/>
          <w:szCs w:val="28"/>
          <w:rtl/>
          <w:lang w:bidi="ar-SA"/>
        </w:rPr>
        <w:t xml:space="preserve">عينـة الدراسـة: </w:t>
      </w:r>
    </w:p>
    <w:p w:rsidR="00597CAE" w:rsidRPr="00F148FA" w:rsidRDefault="00597CAE" w:rsidP="00597CAE">
      <w:pPr>
        <w:spacing w:before="120" w:after="120"/>
        <w:ind w:firstLine="720"/>
        <w:jc w:val="lowKashida"/>
        <w:rPr>
          <w:rFonts w:ascii="Simplified Arabic" w:hAnsi="Simplified Arabic" w:cs="Simplified Arabic"/>
          <w:sz w:val="28"/>
          <w:szCs w:val="28"/>
          <w:rtl/>
          <w:lang w:bidi="ar-SA"/>
        </w:rPr>
      </w:pPr>
      <w:r w:rsidRPr="00F148FA">
        <w:rPr>
          <w:rFonts w:ascii="Simplified Arabic" w:hAnsi="Simplified Arabic" w:cs="Simplified Arabic"/>
          <w:sz w:val="28"/>
          <w:szCs w:val="28"/>
          <w:rtl/>
          <w:lang w:bidi="ar-SA"/>
        </w:rPr>
        <w:t>حددت الباحثة دراستها التحليلية علي عينة من صحيفتي الأهرام والمصري اليوم الصادرة خلال الفترة من 1/7/2010 وحتى 30/6/2011، كما طبقت الباحثة دراسة ميدانية على عينة من القائمين بالاتصال في صحيفتي الدراسة بأسلوب العينة المتاحة وذلك لتمثيل كافة متغيرات الدراسة</w:t>
      </w:r>
      <w:r w:rsidRPr="00F148FA">
        <w:rPr>
          <w:rFonts w:ascii="Simplified Arabic" w:hAnsi="Simplified Arabic" w:cs="Simplified Arabic"/>
          <w:sz w:val="28"/>
          <w:szCs w:val="28"/>
          <w:rtl/>
        </w:rPr>
        <w:t xml:space="preserve"> ، وقد أجريت الدراسة الحالية على عينة قوامها 200 مفردة .</w:t>
      </w:r>
    </w:p>
    <w:p w:rsidR="00597CAE" w:rsidRPr="00F148FA" w:rsidRDefault="00597CAE" w:rsidP="00597CAE">
      <w:pPr>
        <w:pStyle w:val="a6"/>
        <w:ind w:left="0"/>
        <w:jc w:val="lowKashida"/>
        <w:rPr>
          <w:rFonts w:ascii="Simplified Arabic" w:hAnsi="Simplified Arabic" w:cs="Simplified Arabic"/>
          <w:sz w:val="28"/>
          <w:szCs w:val="28"/>
          <w:rtl/>
        </w:rPr>
      </w:pPr>
      <w:r w:rsidRPr="00F148FA">
        <w:rPr>
          <w:rFonts w:ascii="Simplified Arabic" w:hAnsi="Simplified Arabic" w:cs="Simplified Arabic"/>
          <w:b/>
          <w:bCs/>
          <w:sz w:val="28"/>
          <w:szCs w:val="28"/>
          <w:rtl/>
          <w:lang w:bidi="ar-SA"/>
        </w:rPr>
        <w:t xml:space="preserve">أدوات وأسلوب جمع البيانات:  </w:t>
      </w:r>
    </w:p>
    <w:p w:rsidR="00597CAE" w:rsidRPr="00F148FA" w:rsidRDefault="00597CAE" w:rsidP="00597CAE">
      <w:pPr>
        <w:spacing w:before="120" w:after="120"/>
        <w:ind w:firstLine="720"/>
        <w:jc w:val="lowKashida"/>
        <w:rPr>
          <w:rFonts w:ascii="Simplified Arabic" w:hAnsi="Simplified Arabic" w:cs="Simplified Arabic"/>
          <w:sz w:val="28"/>
          <w:szCs w:val="28"/>
          <w:rtl/>
          <w:lang w:bidi="ar-SA"/>
        </w:rPr>
      </w:pPr>
      <w:r w:rsidRPr="00F148FA">
        <w:rPr>
          <w:rFonts w:ascii="Simplified Arabic" w:hAnsi="Simplified Arabic" w:cs="Simplified Arabic"/>
          <w:sz w:val="28"/>
          <w:szCs w:val="28"/>
          <w:rtl/>
          <w:lang w:bidi="ar-SA"/>
        </w:rPr>
        <w:t>تم جمع بيانات الدراسة الحالية من خلال مجموعة من الأدوات وهي: صحيفة تحليل المضمون وصحيفة الاستقصاء  والمقابلة الشخصية .</w:t>
      </w:r>
    </w:p>
    <w:p w:rsidR="00597CAE" w:rsidRPr="00F148FA" w:rsidRDefault="00597CAE" w:rsidP="00597CAE">
      <w:pPr>
        <w:jc w:val="lowKashida"/>
        <w:rPr>
          <w:rFonts w:ascii="Simplified Arabic" w:hAnsi="Simplified Arabic" w:cs="PT Bold Heading"/>
          <w:b/>
          <w:bCs/>
          <w:sz w:val="32"/>
          <w:szCs w:val="32"/>
        </w:rPr>
      </w:pPr>
      <w:r w:rsidRPr="00F148FA">
        <w:rPr>
          <w:rFonts w:ascii="Simplified Arabic" w:hAnsi="Simplified Arabic" w:cs="PT Bold Heading"/>
          <w:b/>
          <w:bCs/>
          <w:sz w:val="32"/>
          <w:szCs w:val="32"/>
          <w:rtl/>
        </w:rPr>
        <w:t>فروض الدراسة :</w:t>
      </w:r>
    </w:p>
    <w:p w:rsidR="00597CAE" w:rsidRPr="00F148FA" w:rsidRDefault="00597CAE" w:rsidP="00597CAE">
      <w:pPr>
        <w:ind w:firstLine="720"/>
        <w:jc w:val="lowKashida"/>
        <w:rPr>
          <w:rFonts w:ascii="Simplified Arabic" w:hAnsi="Simplified Arabic" w:cs="Simplified Arabic"/>
          <w:sz w:val="28"/>
          <w:szCs w:val="28"/>
          <w:rtl/>
        </w:rPr>
      </w:pPr>
      <w:r w:rsidRPr="00F148FA">
        <w:rPr>
          <w:rFonts w:ascii="Simplified Arabic" w:hAnsi="Simplified Arabic" w:cs="Simplified Arabic"/>
          <w:sz w:val="28"/>
          <w:szCs w:val="28"/>
          <w:rtl/>
        </w:rPr>
        <w:t>تسعى الدراسة الحالية إلى اختبار صحة بعض الفروض وتأسيسا على ما سبق عرضه من دراسات سابقة، وتحقيقا لأهداف هذه الدراسة، يمكن وضع الفروض التالية :-</w:t>
      </w:r>
    </w:p>
    <w:p w:rsidR="00597CAE" w:rsidRPr="00F148FA" w:rsidRDefault="00597CAE" w:rsidP="00597CAE">
      <w:pPr>
        <w:spacing w:line="204" w:lineRule="auto"/>
        <w:jc w:val="lowKashida"/>
        <w:rPr>
          <w:rFonts w:cs="Simplified Arabic"/>
          <w:b/>
          <w:bCs/>
          <w:sz w:val="30"/>
          <w:szCs w:val="30"/>
          <w:rtl/>
          <w:lang w:bidi="ar-SA"/>
        </w:rPr>
      </w:pPr>
      <w:r w:rsidRPr="00F148FA">
        <w:rPr>
          <w:rFonts w:cs="Simplified Arabic" w:hint="cs"/>
          <w:b/>
          <w:bCs/>
          <w:sz w:val="30"/>
          <w:szCs w:val="30"/>
          <w:rtl/>
          <w:lang w:bidi="ar-SA"/>
        </w:rPr>
        <w:t>أولاً: فروض الدراسة التحليلية:</w:t>
      </w:r>
    </w:p>
    <w:p w:rsidR="00597CAE" w:rsidRPr="00F148FA" w:rsidRDefault="00597CAE" w:rsidP="00597CAE">
      <w:pPr>
        <w:ind w:left="1425" w:hanging="1425"/>
        <w:jc w:val="lowKashida"/>
        <w:rPr>
          <w:rFonts w:cs="Simplified Arabic"/>
          <w:sz w:val="28"/>
          <w:szCs w:val="28"/>
          <w:lang w:bidi="ar-OM"/>
        </w:rPr>
      </w:pPr>
      <w:r w:rsidRPr="00F148FA">
        <w:rPr>
          <w:rFonts w:ascii="Simplified Arabic" w:hAnsi="Simplified Arabic" w:cs="Simplified Arabic"/>
          <w:b/>
          <w:bCs/>
          <w:sz w:val="28"/>
          <w:szCs w:val="28"/>
          <w:rtl/>
        </w:rPr>
        <w:t>الفرض ال</w:t>
      </w:r>
      <w:r w:rsidRPr="00F148FA">
        <w:rPr>
          <w:rFonts w:ascii="Simplified Arabic" w:hAnsi="Simplified Arabic" w:cs="Simplified Arabic" w:hint="cs"/>
          <w:b/>
          <w:bCs/>
          <w:sz w:val="28"/>
          <w:szCs w:val="28"/>
          <w:rtl/>
        </w:rPr>
        <w:t>أول</w:t>
      </w:r>
      <w:r w:rsidRPr="00F148FA">
        <w:rPr>
          <w:rFonts w:ascii="Simplified Arabic" w:hAnsi="Simplified Arabic" w:cs="Simplified Arabic" w:hint="cs"/>
          <w:sz w:val="28"/>
          <w:szCs w:val="28"/>
          <w:rtl/>
        </w:rPr>
        <w:t xml:space="preserve"> </w:t>
      </w:r>
      <w:r w:rsidRPr="00F148FA">
        <w:rPr>
          <w:rFonts w:ascii="Simplified Arabic" w:hAnsi="Simplified Arabic" w:cs="Simplified Arabic"/>
          <w:sz w:val="28"/>
          <w:szCs w:val="28"/>
          <w:rtl/>
        </w:rPr>
        <w:t>:</w:t>
      </w:r>
      <w:r w:rsidRPr="00F148FA">
        <w:rPr>
          <w:rFonts w:cs="Simplified Arabic" w:hint="cs"/>
          <w:sz w:val="28"/>
          <w:szCs w:val="28"/>
          <w:rtl/>
          <w:lang w:bidi="ar-OM"/>
        </w:rPr>
        <w:t xml:space="preserve"> " توجد علاقة ارتباطية دالة إحصائيا بين ترتيب صحف الدراسة للقوالب الصحفية المستخدمة في </w:t>
      </w:r>
      <w:r w:rsidRPr="00F148FA">
        <w:rPr>
          <w:rFonts w:cs="Simplified Arabic" w:hint="cs"/>
          <w:sz w:val="28"/>
          <w:szCs w:val="28"/>
          <w:rtl/>
          <w:lang w:bidi="ar-SA"/>
        </w:rPr>
        <w:t>عرض و</w:t>
      </w:r>
      <w:r w:rsidRPr="00F148FA">
        <w:rPr>
          <w:rFonts w:cs="Simplified Arabic" w:hint="cs"/>
          <w:sz w:val="28"/>
          <w:szCs w:val="28"/>
          <w:rtl/>
          <w:lang w:bidi="ar-OM"/>
        </w:rPr>
        <w:t xml:space="preserve">تناول المضمون المقدم بها ". </w:t>
      </w:r>
    </w:p>
    <w:p w:rsidR="00597CAE" w:rsidRPr="00F148FA" w:rsidRDefault="00597CAE" w:rsidP="00597CAE">
      <w:pPr>
        <w:spacing w:line="204" w:lineRule="auto"/>
        <w:ind w:left="1425" w:hanging="1425"/>
        <w:jc w:val="lowKashida"/>
        <w:rPr>
          <w:rFonts w:cs="Simplified Arabic"/>
          <w:sz w:val="28"/>
          <w:szCs w:val="28"/>
          <w:rtl/>
          <w:lang w:bidi="ar-OM"/>
        </w:rPr>
      </w:pPr>
      <w:r w:rsidRPr="00F148FA">
        <w:rPr>
          <w:rFonts w:cs="Simplified Arabic" w:hint="cs"/>
          <w:b/>
          <w:bCs/>
          <w:sz w:val="28"/>
          <w:szCs w:val="28"/>
          <w:rtl/>
          <w:lang w:bidi="ar-SA"/>
        </w:rPr>
        <w:t>الفرض الثاني</w:t>
      </w:r>
      <w:r w:rsidRPr="00F148FA">
        <w:rPr>
          <w:rFonts w:cs="Simplified Arabic" w:hint="cs"/>
          <w:sz w:val="28"/>
          <w:szCs w:val="28"/>
          <w:rtl/>
          <w:lang w:bidi="ar-SA"/>
        </w:rPr>
        <w:t xml:space="preserve"> </w:t>
      </w:r>
      <w:r w:rsidRPr="00F148FA">
        <w:rPr>
          <w:rFonts w:cs="Simplified Arabic" w:hint="cs"/>
          <w:sz w:val="28"/>
          <w:szCs w:val="28"/>
          <w:rtl/>
          <w:lang w:bidi="ar-OM"/>
        </w:rPr>
        <w:t xml:space="preserve">" توجد علاقة ارتباطية دالة إحصائيا بين ترتيب صحف الدراسة لعناصر الإخراج المستخدمة في عرض وإبراز الموضوعات المقدمة بها ". </w:t>
      </w:r>
    </w:p>
    <w:p w:rsidR="00597CAE" w:rsidRPr="00F148FA" w:rsidRDefault="00597CAE" w:rsidP="00597CAE">
      <w:pPr>
        <w:spacing w:line="204" w:lineRule="auto"/>
        <w:ind w:left="1425" w:hanging="1425"/>
        <w:jc w:val="lowKashida"/>
        <w:rPr>
          <w:rFonts w:cs="Simplified Arabic"/>
          <w:b/>
          <w:bCs/>
          <w:sz w:val="28"/>
          <w:szCs w:val="28"/>
          <w:rtl/>
          <w:lang w:bidi="ar-OM"/>
        </w:rPr>
      </w:pPr>
      <w:r w:rsidRPr="00F148FA">
        <w:rPr>
          <w:rFonts w:cs="Simplified Arabic" w:hint="cs"/>
          <w:b/>
          <w:bCs/>
          <w:sz w:val="28"/>
          <w:szCs w:val="28"/>
          <w:rtl/>
          <w:lang w:bidi="ar-SA"/>
        </w:rPr>
        <w:t xml:space="preserve">الفرض الثالث </w:t>
      </w:r>
      <w:r w:rsidRPr="00F148FA">
        <w:rPr>
          <w:rFonts w:cs="Simplified Arabic" w:hint="cs"/>
          <w:sz w:val="28"/>
          <w:szCs w:val="28"/>
          <w:rtl/>
          <w:lang w:bidi="ar-OM"/>
        </w:rPr>
        <w:t>" توجد علاقة ارتباطية دالة إحصائيا بين ترتيب الصحف عينة الدراسة لأنواع الموضوعات الواردة بالمواد التحريرية خلال فترة الدراسة ".</w:t>
      </w:r>
      <w:r w:rsidRPr="00F148FA">
        <w:rPr>
          <w:rFonts w:cs="Simplified Arabic" w:hint="cs"/>
          <w:b/>
          <w:bCs/>
          <w:sz w:val="28"/>
          <w:szCs w:val="28"/>
          <w:rtl/>
          <w:lang w:bidi="ar-OM"/>
        </w:rPr>
        <w:t xml:space="preserve"> </w:t>
      </w:r>
    </w:p>
    <w:p w:rsidR="00597CAE" w:rsidRPr="00F148FA" w:rsidRDefault="00597CAE" w:rsidP="00597CAE">
      <w:pPr>
        <w:spacing w:line="204" w:lineRule="auto"/>
        <w:ind w:left="1425" w:hanging="1425"/>
        <w:jc w:val="lowKashida"/>
        <w:rPr>
          <w:rFonts w:cs="Simplified Arabic"/>
          <w:sz w:val="28"/>
          <w:szCs w:val="28"/>
          <w:rtl/>
          <w:lang w:bidi="ar-OM"/>
        </w:rPr>
      </w:pPr>
      <w:r w:rsidRPr="00F148FA">
        <w:rPr>
          <w:rFonts w:cs="Simplified Arabic" w:hint="cs"/>
          <w:b/>
          <w:bCs/>
          <w:sz w:val="28"/>
          <w:szCs w:val="28"/>
          <w:rtl/>
          <w:lang w:bidi="ar-SA"/>
        </w:rPr>
        <w:lastRenderedPageBreak/>
        <w:t>الفرض الرابع</w:t>
      </w:r>
      <w:r w:rsidRPr="00F148FA">
        <w:rPr>
          <w:rFonts w:cs="Simplified Arabic" w:hint="cs"/>
          <w:sz w:val="28"/>
          <w:szCs w:val="28"/>
          <w:rtl/>
          <w:lang w:bidi="ar-SA"/>
        </w:rPr>
        <w:t xml:space="preserve"> </w:t>
      </w:r>
      <w:r w:rsidRPr="00F148FA">
        <w:rPr>
          <w:rFonts w:cs="Simplified Arabic" w:hint="cs"/>
          <w:b/>
          <w:bCs/>
          <w:sz w:val="28"/>
          <w:szCs w:val="28"/>
          <w:rtl/>
          <w:lang w:bidi="ar-OM"/>
        </w:rPr>
        <w:t xml:space="preserve">" </w:t>
      </w:r>
      <w:r w:rsidRPr="00F148FA">
        <w:rPr>
          <w:rFonts w:cs="Simplified Arabic" w:hint="cs"/>
          <w:sz w:val="28"/>
          <w:szCs w:val="28"/>
          <w:rtl/>
          <w:lang w:bidi="ar-OM"/>
        </w:rPr>
        <w:t xml:space="preserve">توجد علاقة ارتباطية دالة إحصائيا بين </w:t>
      </w:r>
      <w:r w:rsidRPr="00F148FA">
        <w:rPr>
          <w:rFonts w:cs="Simplified Arabic" w:hint="cs"/>
          <w:sz w:val="28"/>
          <w:szCs w:val="28"/>
          <w:rtl/>
          <w:lang w:bidi="ar-SA"/>
        </w:rPr>
        <w:t xml:space="preserve">ترتيب صحف الدراسة لمصادر المادة التحريرية الواردة بكل منها </w:t>
      </w:r>
      <w:r w:rsidRPr="00F148FA">
        <w:rPr>
          <w:rFonts w:cs="Simplified Arabic" w:hint="cs"/>
          <w:sz w:val="28"/>
          <w:szCs w:val="28"/>
          <w:rtl/>
          <w:lang w:bidi="ar-OM"/>
        </w:rPr>
        <w:t>".</w:t>
      </w:r>
    </w:p>
    <w:p w:rsidR="00597CAE" w:rsidRPr="00F148FA" w:rsidRDefault="00597CAE" w:rsidP="00597CAE">
      <w:pPr>
        <w:spacing w:line="204" w:lineRule="auto"/>
        <w:ind w:left="1425" w:hanging="1425"/>
        <w:jc w:val="lowKashida"/>
        <w:rPr>
          <w:rFonts w:cs="Simplified Arabic"/>
          <w:b/>
          <w:bCs/>
          <w:sz w:val="28"/>
          <w:szCs w:val="28"/>
          <w:rtl/>
          <w:lang w:bidi="ar-OM"/>
        </w:rPr>
      </w:pPr>
      <w:r w:rsidRPr="00F148FA">
        <w:rPr>
          <w:rFonts w:cs="Simplified Arabic" w:hint="cs"/>
          <w:b/>
          <w:bCs/>
          <w:sz w:val="28"/>
          <w:szCs w:val="28"/>
          <w:rtl/>
          <w:lang w:bidi="ar-SA"/>
        </w:rPr>
        <w:t xml:space="preserve">الفرض الخامس </w:t>
      </w:r>
      <w:r w:rsidRPr="00F148FA">
        <w:rPr>
          <w:rFonts w:cs="Simplified Arabic" w:hint="cs"/>
          <w:sz w:val="28"/>
          <w:szCs w:val="28"/>
          <w:rtl/>
          <w:lang w:bidi="ar-OM"/>
        </w:rPr>
        <w:t>" توجد علاقة ارتباطية دالة إحصائيا بين ترتيب الصحف عينة الدراسة لأهداف المادة التحريرية الواردة بالصحف خلال فترة الدراسة ".</w:t>
      </w:r>
      <w:r w:rsidRPr="00F148FA">
        <w:rPr>
          <w:rFonts w:cs="Simplified Arabic" w:hint="cs"/>
          <w:b/>
          <w:bCs/>
          <w:sz w:val="28"/>
          <w:szCs w:val="28"/>
          <w:rtl/>
          <w:lang w:bidi="ar-OM"/>
        </w:rPr>
        <w:t xml:space="preserve"> </w:t>
      </w:r>
    </w:p>
    <w:p w:rsidR="00597CAE" w:rsidRPr="00F148FA" w:rsidRDefault="00597CAE" w:rsidP="00597CAE">
      <w:pPr>
        <w:spacing w:line="204" w:lineRule="auto"/>
        <w:jc w:val="lowKashida"/>
        <w:rPr>
          <w:rFonts w:cs="Simplified Arabic"/>
          <w:b/>
          <w:bCs/>
          <w:sz w:val="28"/>
          <w:szCs w:val="28"/>
          <w:rtl/>
          <w:lang w:bidi="ar-OM"/>
        </w:rPr>
      </w:pPr>
      <w:r w:rsidRPr="00F148FA">
        <w:rPr>
          <w:rFonts w:cs="Simplified Arabic" w:hint="cs"/>
          <w:b/>
          <w:bCs/>
          <w:sz w:val="28"/>
          <w:szCs w:val="28"/>
          <w:rtl/>
          <w:lang w:bidi="ar-OM"/>
        </w:rPr>
        <w:t>ثانياً : فروض الدراسة الميدانية:</w:t>
      </w:r>
    </w:p>
    <w:p w:rsidR="00597CAE" w:rsidRPr="00F148FA" w:rsidRDefault="00597CAE" w:rsidP="00597CAE">
      <w:pPr>
        <w:ind w:left="1425" w:hanging="1425"/>
        <w:jc w:val="lowKashida"/>
        <w:rPr>
          <w:rFonts w:ascii="Simplified Arabic" w:hAnsi="Simplified Arabic" w:cs="Simplified Arabic"/>
          <w:b/>
          <w:bCs/>
          <w:sz w:val="28"/>
          <w:szCs w:val="28"/>
          <w:rtl/>
        </w:rPr>
      </w:pPr>
      <w:r w:rsidRPr="00F148FA">
        <w:rPr>
          <w:rFonts w:ascii="Simplified Arabic" w:hAnsi="Simplified Arabic" w:cs="Simplified Arabic"/>
          <w:b/>
          <w:bCs/>
          <w:sz w:val="28"/>
          <w:szCs w:val="28"/>
          <w:rtl/>
        </w:rPr>
        <w:t>الفرض ال</w:t>
      </w:r>
      <w:r w:rsidRPr="00F148FA">
        <w:rPr>
          <w:rFonts w:ascii="Simplified Arabic" w:hAnsi="Simplified Arabic" w:cs="Simplified Arabic" w:hint="cs"/>
          <w:b/>
          <w:bCs/>
          <w:sz w:val="28"/>
          <w:szCs w:val="28"/>
          <w:rtl/>
        </w:rPr>
        <w:t xml:space="preserve">أول " </w:t>
      </w:r>
      <w:r w:rsidRPr="00F148FA">
        <w:rPr>
          <w:rFonts w:ascii="Simplified Arabic" w:hAnsi="Simplified Arabic" w:cs="Simplified Arabic"/>
          <w:sz w:val="28"/>
          <w:szCs w:val="28"/>
          <w:rtl/>
        </w:rPr>
        <w:t xml:space="preserve">يختلف </w:t>
      </w:r>
      <w:r w:rsidRPr="00F148FA">
        <w:rPr>
          <w:rFonts w:ascii="Simplified Arabic" w:hAnsi="Simplified Arabic" w:cs="Simplified Arabic" w:hint="cs"/>
          <w:sz w:val="28"/>
          <w:szCs w:val="28"/>
          <w:rtl/>
        </w:rPr>
        <w:t>نوع ال</w:t>
      </w:r>
      <w:r w:rsidRPr="00F148FA">
        <w:rPr>
          <w:rFonts w:ascii="Simplified Arabic" w:hAnsi="Simplified Arabic" w:cs="Simplified Arabic"/>
          <w:sz w:val="28"/>
          <w:szCs w:val="28"/>
          <w:rtl/>
        </w:rPr>
        <w:t xml:space="preserve">تأثير </w:t>
      </w:r>
      <w:r w:rsidRPr="00F148FA">
        <w:rPr>
          <w:rFonts w:ascii="Simplified Arabic" w:hAnsi="Simplified Arabic" w:cs="Simplified Arabic" w:hint="cs"/>
          <w:sz w:val="28"/>
          <w:szCs w:val="28"/>
          <w:rtl/>
        </w:rPr>
        <w:t>ل</w:t>
      </w:r>
      <w:r w:rsidRPr="00F148FA">
        <w:rPr>
          <w:rFonts w:ascii="Simplified Arabic" w:hAnsi="Simplified Arabic" w:cs="Simplified Arabic"/>
          <w:sz w:val="28"/>
          <w:szCs w:val="28"/>
          <w:rtl/>
        </w:rPr>
        <w:t xml:space="preserve">لعوامل المؤثرة على القائم بالاتصال باختلاف الصحف </w:t>
      </w:r>
      <w:r w:rsidRPr="00F148FA">
        <w:rPr>
          <w:rFonts w:ascii="Simplified Arabic" w:hAnsi="Simplified Arabic" w:cs="Simplified Arabic" w:hint="cs"/>
          <w:sz w:val="28"/>
          <w:szCs w:val="28"/>
          <w:rtl/>
        </w:rPr>
        <w:t>التي يعملون بها</w:t>
      </w:r>
      <w:r w:rsidRPr="00F148FA">
        <w:rPr>
          <w:rFonts w:ascii="Simplified Arabic" w:hAnsi="Simplified Arabic" w:cs="Simplified Arabic" w:hint="cs"/>
          <w:b/>
          <w:bCs/>
          <w:sz w:val="28"/>
          <w:szCs w:val="28"/>
          <w:rtl/>
        </w:rPr>
        <w:t>"</w:t>
      </w:r>
      <w:r w:rsidRPr="00F148FA">
        <w:rPr>
          <w:rFonts w:ascii="Simplified Arabic" w:hAnsi="Simplified Arabic" w:cs="Simplified Arabic"/>
          <w:b/>
          <w:bCs/>
          <w:sz w:val="28"/>
          <w:szCs w:val="28"/>
          <w:rtl/>
        </w:rPr>
        <w:t>.</w:t>
      </w:r>
    </w:p>
    <w:p w:rsidR="00597CAE" w:rsidRPr="00F148FA" w:rsidRDefault="00597CAE" w:rsidP="00597CAE">
      <w:pPr>
        <w:ind w:left="1305" w:hanging="1305"/>
        <w:jc w:val="lowKashida"/>
        <w:rPr>
          <w:rFonts w:ascii="Simplified Arabic" w:hAnsi="Simplified Arabic" w:cs="Simplified Arabic"/>
          <w:sz w:val="28"/>
          <w:szCs w:val="28"/>
        </w:rPr>
      </w:pPr>
      <w:r w:rsidRPr="00F148FA">
        <w:rPr>
          <w:rFonts w:ascii="Simplified Arabic" w:hAnsi="Simplified Arabic" w:cs="Simplified Arabic"/>
          <w:b/>
          <w:bCs/>
          <w:sz w:val="28"/>
          <w:szCs w:val="28"/>
          <w:rtl/>
        </w:rPr>
        <w:t xml:space="preserve">الفرض الثاني </w:t>
      </w:r>
      <w:r w:rsidRPr="00F148FA">
        <w:rPr>
          <w:rFonts w:ascii="Simplified Arabic" w:hAnsi="Simplified Arabic" w:cs="Simplified Arabic" w:hint="cs"/>
          <w:b/>
          <w:bCs/>
          <w:sz w:val="28"/>
          <w:szCs w:val="28"/>
          <w:rtl/>
        </w:rPr>
        <w:t>"</w:t>
      </w:r>
      <w:r w:rsidRPr="00F148FA">
        <w:rPr>
          <w:rFonts w:cs="Simplified Arabic" w:hint="cs"/>
          <w:b/>
          <w:bCs/>
          <w:sz w:val="28"/>
          <w:szCs w:val="28"/>
          <w:rtl/>
          <w:lang w:bidi="ar-OM"/>
        </w:rPr>
        <w:t xml:space="preserve"> </w:t>
      </w:r>
      <w:r w:rsidRPr="00F148FA">
        <w:rPr>
          <w:rFonts w:ascii="Simplified Arabic" w:hAnsi="Simplified Arabic" w:cs="Simplified Arabic"/>
          <w:sz w:val="28"/>
          <w:szCs w:val="28"/>
          <w:rtl/>
        </w:rPr>
        <w:t xml:space="preserve">توجد </w:t>
      </w:r>
      <w:r w:rsidRPr="00F148FA">
        <w:rPr>
          <w:rFonts w:ascii="Simplified Arabic" w:hAnsi="Simplified Arabic" w:cs="Simplified Arabic"/>
          <w:sz w:val="28"/>
          <w:szCs w:val="28"/>
          <w:rtl/>
          <w:lang w:bidi="ar-SA"/>
        </w:rPr>
        <w:t>علاقة دالة إحصائيا بين ترتيب اهتمام صحف الدراسة والقائمين بالاتصال للمواد التحريرية (المواد الإخبارية – مواد الرأي – المواد التفسيرية – المواد غير الصحفية )</w:t>
      </w:r>
      <w:r w:rsidRPr="00F148FA">
        <w:rPr>
          <w:rFonts w:ascii="Simplified Arabic" w:hAnsi="Simplified Arabic" w:cs="Simplified Arabic" w:hint="cs"/>
          <w:sz w:val="28"/>
          <w:szCs w:val="28"/>
          <w:rtl/>
          <w:lang w:bidi="ar-SA"/>
        </w:rPr>
        <w:t>"</w:t>
      </w:r>
      <w:r w:rsidRPr="00F148FA">
        <w:rPr>
          <w:rFonts w:ascii="Simplified Arabic" w:hAnsi="Simplified Arabic" w:cs="Simplified Arabic"/>
          <w:sz w:val="28"/>
          <w:szCs w:val="28"/>
          <w:rtl/>
          <w:lang w:bidi="ar-SA"/>
        </w:rPr>
        <w:t>.</w:t>
      </w:r>
    </w:p>
    <w:p w:rsidR="00597CAE" w:rsidRPr="00F148FA" w:rsidRDefault="00597CAE" w:rsidP="00597CAE">
      <w:pPr>
        <w:tabs>
          <w:tab w:val="left" w:pos="2409"/>
        </w:tabs>
        <w:ind w:left="1305" w:hanging="1305"/>
        <w:jc w:val="lowKashida"/>
        <w:rPr>
          <w:rFonts w:ascii="Simplified Arabic" w:hAnsi="Simplified Arabic" w:cs="Simplified Arabic"/>
          <w:sz w:val="28"/>
          <w:szCs w:val="28"/>
        </w:rPr>
      </w:pPr>
      <w:r w:rsidRPr="00F148FA">
        <w:rPr>
          <w:rFonts w:ascii="Simplified Arabic" w:hAnsi="Simplified Arabic" w:cs="Simplified Arabic" w:hint="cs"/>
          <w:b/>
          <w:bCs/>
          <w:sz w:val="28"/>
          <w:szCs w:val="28"/>
          <w:rtl/>
        </w:rPr>
        <w:t>ا</w:t>
      </w:r>
      <w:r w:rsidRPr="00F148FA">
        <w:rPr>
          <w:rFonts w:ascii="Simplified Arabic" w:hAnsi="Simplified Arabic" w:cs="Simplified Arabic"/>
          <w:b/>
          <w:bCs/>
          <w:sz w:val="28"/>
          <w:szCs w:val="28"/>
          <w:rtl/>
        </w:rPr>
        <w:t xml:space="preserve">لفرض الثالث </w:t>
      </w:r>
      <w:r w:rsidRPr="00F148FA">
        <w:rPr>
          <w:rFonts w:ascii="Simplified Arabic" w:hAnsi="Simplified Arabic" w:cs="Simplified Arabic" w:hint="cs"/>
          <w:b/>
          <w:bCs/>
          <w:sz w:val="28"/>
          <w:szCs w:val="28"/>
          <w:rtl/>
        </w:rPr>
        <w:t xml:space="preserve">" </w:t>
      </w:r>
      <w:r w:rsidRPr="00F148FA">
        <w:rPr>
          <w:rFonts w:ascii="Simplified Arabic" w:hAnsi="Simplified Arabic" w:cs="Simplified Arabic"/>
          <w:sz w:val="28"/>
          <w:szCs w:val="28"/>
          <w:rtl/>
        </w:rPr>
        <w:t xml:space="preserve">توجد </w:t>
      </w:r>
      <w:r w:rsidRPr="00F148FA">
        <w:rPr>
          <w:rFonts w:ascii="Simplified Arabic" w:hAnsi="Simplified Arabic" w:cs="Simplified Arabic"/>
          <w:sz w:val="28"/>
          <w:szCs w:val="28"/>
          <w:rtl/>
          <w:lang w:bidi="ar-SA"/>
        </w:rPr>
        <w:t>علاقة دالة إحصائيا</w:t>
      </w:r>
      <w:r w:rsidRPr="00F148FA">
        <w:rPr>
          <w:rFonts w:ascii="Simplified Arabic" w:hAnsi="Simplified Arabic" w:cs="Simplified Arabic"/>
          <w:sz w:val="28"/>
          <w:szCs w:val="28"/>
          <w:rtl/>
        </w:rPr>
        <w:t xml:space="preserve"> بين الأهداف التي يسعى القائم بالاتصال إلى تحقيقها من خلال نشر الموضوعات وأهداف المادة الصحفية الواردة بمضمون الصحف عينة الدراسة</w:t>
      </w:r>
      <w:r w:rsidRPr="00F148FA">
        <w:rPr>
          <w:rFonts w:ascii="Simplified Arabic" w:hAnsi="Simplified Arabic" w:cs="Simplified Arabic" w:hint="cs"/>
          <w:sz w:val="28"/>
          <w:szCs w:val="28"/>
          <w:rtl/>
        </w:rPr>
        <w:t>"</w:t>
      </w:r>
      <w:r w:rsidRPr="00F148FA">
        <w:rPr>
          <w:rFonts w:ascii="Simplified Arabic" w:hAnsi="Simplified Arabic" w:cs="Simplified Arabic"/>
          <w:sz w:val="28"/>
          <w:szCs w:val="28"/>
          <w:rtl/>
        </w:rPr>
        <w:t xml:space="preserve">. </w:t>
      </w:r>
    </w:p>
    <w:p w:rsidR="00597CAE" w:rsidRPr="00F148FA" w:rsidRDefault="00597CAE" w:rsidP="00597CAE">
      <w:pPr>
        <w:ind w:left="1305" w:hanging="1305"/>
        <w:jc w:val="lowKashida"/>
        <w:rPr>
          <w:rFonts w:ascii="Simplified Arabic" w:hAnsi="Simplified Arabic" w:cs="Simplified Arabic"/>
          <w:b/>
          <w:bCs/>
          <w:sz w:val="28"/>
          <w:szCs w:val="28"/>
        </w:rPr>
      </w:pPr>
      <w:r w:rsidRPr="00F148FA">
        <w:rPr>
          <w:rFonts w:ascii="Simplified Arabic" w:hAnsi="Simplified Arabic" w:cs="Simplified Arabic"/>
          <w:b/>
          <w:bCs/>
          <w:sz w:val="28"/>
          <w:szCs w:val="28"/>
          <w:rtl/>
        </w:rPr>
        <w:t>الفرض ال</w:t>
      </w:r>
      <w:r w:rsidRPr="00F148FA">
        <w:rPr>
          <w:rFonts w:ascii="Simplified Arabic" w:hAnsi="Simplified Arabic" w:cs="Simplified Arabic" w:hint="cs"/>
          <w:b/>
          <w:bCs/>
          <w:sz w:val="28"/>
          <w:szCs w:val="28"/>
          <w:rtl/>
        </w:rPr>
        <w:t xml:space="preserve">رابع " </w:t>
      </w:r>
      <w:r w:rsidRPr="00F148FA">
        <w:rPr>
          <w:rFonts w:ascii="Simplified Arabic" w:hAnsi="Simplified Arabic" w:cs="Simplified Arabic"/>
          <w:sz w:val="28"/>
          <w:szCs w:val="28"/>
          <w:rtl/>
        </w:rPr>
        <w:t xml:space="preserve">توجد </w:t>
      </w:r>
      <w:r w:rsidRPr="00F148FA">
        <w:rPr>
          <w:rFonts w:ascii="Simplified Arabic" w:hAnsi="Simplified Arabic" w:cs="Simplified Arabic"/>
          <w:sz w:val="28"/>
          <w:szCs w:val="28"/>
          <w:rtl/>
          <w:lang w:bidi="ar-SA"/>
        </w:rPr>
        <w:t xml:space="preserve">علاقة دالة إحصائيا </w:t>
      </w:r>
      <w:r w:rsidRPr="00F148FA">
        <w:rPr>
          <w:rFonts w:ascii="Simplified Arabic" w:hAnsi="Simplified Arabic" w:cs="Simplified Arabic"/>
          <w:sz w:val="28"/>
          <w:szCs w:val="28"/>
          <w:rtl/>
        </w:rPr>
        <w:t xml:space="preserve">بين نوعية الموضوعات التي يهتم القائمين بالاتصال بتناولها في الصحف </w:t>
      </w:r>
      <w:r w:rsidRPr="00F148FA">
        <w:rPr>
          <w:rFonts w:ascii="Simplified Arabic" w:hAnsi="Simplified Arabic" w:cs="Simplified Arabic" w:hint="cs"/>
          <w:sz w:val="28"/>
          <w:szCs w:val="28"/>
          <w:rtl/>
        </w:rPr>
        <w:t xml:space="preserve">ونوعية </w:t>
      </w:r>
      <w:r w:rsidRPr="00F148FA">
        <w:rPr>
          <w:rFonts w:ascii="Simplified Arabic" w:hAnsi="Simplified Arabic" w:cs="Simplified Arabic"/>
          <w:sz w:val="28"/>
          <w:szCs w:val="28"/>
          <w:rtl/>
        </w:rPr>
        <w:t>الموضوعات الواردة في الصحف عينة الدراسة</w:t>
      </w:r>
      <w:r w:rsidRPr="00F148FA">
        <w:rPr>
          <w:rFonts w:ascii="Simplified Arabic" w:hAnsi="Simplified Arabic" w:cs="Simplified Arabic" w:hint="cs"/>
          <w:sz w:val="28"/>
          <w:szCs w:val="28"/>
          <w:rtl/>
        </w:rPr>
        <w:t>".</w:t>
      </w:r>
    </w:p>
    <w:p w:rsidR="00597CAE" w:rsidRPr="00F148FA" w:rsidRDefault="00597CAE" w:rsidP="00597CAE">
      <w:pPr>
        <w:ind w:left="1305" w:hanging="1305"/>
        <w:jc w:val="lowKashida"/>
        <w:rPr>
          <w:rFonts w:ascii="Simplified Arabic" w:hAnsi="Simplified Arabic" w:cs="Simplified Arabic"/>
          <w:b/>
          <w:bCs/>
          <w:sz w:val="28"/>
          <w:szCs w:val="28"/>
          <w:rtl/>
        </w:rPr>
      </w:pPr>
      <w:r w:rsidRPr="00F148FA">
        <w:rPr>
          <w:rFonts w:ascii="Simplified Arabic" w:hAnsi="Simplified Arabic" w:cs="Simplified Arabic"/>
          <w:b/>
          <w:bCs/>
          <w:sz w:val="28"/>
          <w:szCs w:val="28"/>
          <w:rtl/>
        </w:rPr>
        <w:t>الفرض ال</w:t>
      </w:r>
      <w:r w:rsidRPr="00F148FA">
        <w:rPr>
          <w:rFonts w:ascii="Simplified Arabic" w:hAnsi="Simplified Arabic" w:cs="Simplified Arabic" w:hint="cs"/>
          <w:b/>
          <w:bCs/>
          <w:sz w:val="28"/>
          <w:szCs w:val="28"/>
          <w:rtl/>
        </w:rPr>
        <w:t xml:space="preserve">خامس </w:t>
      </w:r>
      <w:r w:rsidRPr="00F148FA">
        <w:rPr>
          <w:rFonts w:ascii="Simplified Arabic" w:hAnsi="Simplified Arabic" w:cs="Simplified Arabic" w:hint="cs"/>
          <w:sz w:val="28"/>
          <w:szCs w:val="28"/>
          <w:rtl/>
        </w:rPr>
        <w:t xml:space="preserve">" </w:t>
      </w:r>
      <w:r w:rsidRPr="00F148FA">
        <w:rPr>
          <w:rFonts w:ascii="Simplified Arabic" w:hAnsi="Simplified Arabic" w:cs="Simplified Arabic"/>
          <w:sz w:val="28"/>
          <w:szCs w:val="28"/>
          <w:rtl/>
        </w:rPr>
        <w:t xml:space="preserve">يوجد فرق دال إحصائيا بين </w:t>
      </w:r>
      <w:r w:rsidRPr="00F148FA">
        <w:rPr>
          <w:rFonts w:ascii="Simplified Arabic" w:hAnsi="Simplified Arabic" w:cs="Simplified Arabic" w:hint="cs"/>
          <w:sz w:val="28"/>
          <w:szCs w:val="28"/>
          <w:rtl/>
        </w:rPr>
        <w:t>القائمين بالاتصال ب</w:t>
      </w:r>
      <w:r w:rsidRPr="00F148FA">
        <w:rPr>
          <w:rFonts w:ascii="Simplified Arabic" w:hAnsi="Simplified Arabic" w:cs="Simplified Arabic"/>
          <w:sz w:val="28"/>
          <w:szCs w:val="28"/>
          <w:rtl/>
        </w:rPr>
        <w:t>الصحف القومية والخاصة في تبني أساليب تكنولوجيا الاتصال الحديثة</w:t>
      </w:r>
      <w:r w:rsidRPr="00F148FA">
        <w:rPr>
          <w:rFonts w:ascii="Simplified Arabic" w:hAnsi="Simplified Arabic" w:cs="Simplified Arabic" w:hint="cs"/>
          <w:sz w:val="28"/>
          <w:szCs w:val="28"/>
          <w:rtl/>
        </w:rPr>
        <w:t xml:space="preserve"> "</w:t>
      </w:r>
      <w:r w:rsidRPr="00F148FA">
        <w:rPr>
          <w:rFonts w:ascii="Simplified Arabic" w:hAnsi="Simplified Arabic" w:cs="Simplified Arabic"/>
          <w:sz w:val="28"/>
          <w:szCs w:val="28"/>
          <w:rtl/>
        </w:rPr>
        <w:t>.</w:t>
      </w:r>
    </w:p>
    <w:p w:rsidR="00597CAE" w:rsidRPr="00F148FA" w:rsidRDefault="00597CAE" w:rsidP="00597CAE">
      <w:pPr>
        <w:tabs>
          <w:tab w:val="right" w:pos="1125"/>
        </w:tabs>
        <w:ind w:left="1305" w:hanging="1305"/>
        <w:jc w:val="lowKashida"/>
        <w:rPr>
          <w:rFonts w:ascii="Simplified Arabic" w:hAnsi="Simplified Arabic" w:cs="Simplified Arabic"/>
          <w:b/>
          <w:bCs/>
          <w:sz w:val="28"/>
          <w:szCs w:val="28"/>
          <w:rtl/>
        </w:rPr>
      </w:pPr>
      <w:r w:rsidRPr="00F148FA">
        <w:rPr>
          <w:rFonts w:ascii="Simplified Arabic" w:hAnsi="Simplified Arabic" w:cs="Simplified Arabic"/>
          <w:b/>
          <w:bCs/>
          <w:sz w:val="28"/>
          <w:szCs w:val="28"/>
          <w:rtl/>
        </w:rPr>
        <w:t>الفرض ال</w:t>
      </w:r>
      <w:r w:rsidRPr="00F148FA">
        <w:rPr>
          <w:rFonts w:ascii="Simplified Arabic" w:hAnsi="Simplified Arabic" w:cs="Simplified Arabic" w:hint="cs"/>
          <w:b/>
          <w:bCs/>
          <w:sz w:val="28"/>
          <w:szCs w:val="28"/>
          <w:rtl/>
        </w:rPr>
        <w:t xml:space="preserve">سادس "  </w:t>
      </w:r>
      <w:r w:rsidRPr="00F148FA">
        <w:rPr>
          <w:rFonts w:ascii="Simplified Arabic" w:hAnsi="Simplified Arabic" w:cs="Simplified Arabic" w:hint="cs"/>
          <w:sz w:val="28"/>
          <w:szCs w:val="28"/>
          <w:rtl/>
        </w:rPr>
        <w:t>ت</w:t>
      </w:r>
      <w:r w:rsidRPr="00F148FA">
        <w:rPr>
          <w:rFonts w:ascii="Simplified Arabic" w:hAnsi="Simplified Arabic" w:cs="Simplified Arabic"/>
          <w:sz w:val="28"/>
          <w:szCs w:val="28"/>
          <w:rtl/>
        </w:rPr>
        <w:t>وجد فر</w:t>
      </w:r>
      <w:r w:rsidRPr="00F148FA">
        <w:rPr>
          <w:rFonts w:ascii="Simplified Arabic" w:hAnsi="Simplified Arabic" w:cs="Simplified Arabic" w:hint="cs"/>
          <w:sz w:val="28"/>
          <w:szCs w:val="28"/>
          <w:rtl/>
        </w:rPr>
        <w:t>و</w:t>
      </w:r>
      <w:r w:rsidRPr="00F148FA">
        <w:rPr>
          <w:rFonts w:ascii="Simplified Arabic" w:hAnsi="Simplified Arabic" w:cs="Simplified Arabic"/>
          <w:sz w:val="28"/>
          <w:szCs w:val="28"/>
          <w:rtl/>
        </w:rPr>
        <w:t>ق دال</w:t>
      </w:r>
      <w:r w:rsidRPr="00F148FA">
        <w:rPr>
          <w:rFonts w:ascii="Simplified Arabic" w:hAnsi="Simplified Arabic" w:cs="Simplified Arabic" w:hint="cs"/>
          <w:sz w:val="28"/>
          <w:szCs w:val="28"/>
          <w:rtl/>
        </w:rPr>
        <w:t>ة</w:t>
      </w:r>
      <w:r w:rsidRPr="00F148FA">
        <w:rPr>
          <w:rFonts w:ascii="Simplified Arabic" w:hAnsi="Simplified Arabic" w:cs="Simplified Arabic"/>
          <w:sz w:val="28"/>
          <w:szCs w:val="28"/>
          <w:rtl/>
        </w:rPr>
        <w:t xml:space="preserve"> إحصائيا بين </w:t>
      </w:r>
      <w:r w:rsidRPr="00F148FA">
        <w:rPr>
          <w:rFonts w:ascii="Simplified Arabic" w:hAnsi="Simplified Arabic" w:cs="Simplified Arabic" w:hint="cs"/>
          <w:sz w:val="28"/>
          <w:szCs w:val="28"/>
          <w:rtl/>
        </w:rPr>
        <w:t>متوسطات درجات القائمين بالاتصال ب</w:t>
      </w:r>
      <w:r w:rsidRPr="00F148FA">
        <w:rPr>
          <w:rFonts w:ascii="Simplified Arabic" w:hAnsi="Simplified Arabic" w:cs="Simplified Arabic"/>
          <w:sz w:val="28"/>
          <w:szCs w:val="28"/>
          <w:rtl/>
        </w:rPr>
        <w:t xml:space="preserve">الصحف القومية والخاصة </w:t>
      </w:r>
      <w:r w:rsidRPr="00F148FA">
        <w:rPr>
          <w:rFonts w:ascii="Simplified Arabic" w:hAnsi="Simplified Arabic" w:cs="Simplified Arabic" w:hint="cs"/>
          <w:sz w:val="28"/>
          <w:szCs w:val="28"/>
          <w:rtl/>
        </w:rPr>
        <w:t xml:space="preserve">في مظاهر الاهتمام بتلبية احتياجات الجمهور من المواد الصحفية </w:t>
      </w:r>
      <w:r w:rsidRPr="00F148FA">
        <w:rPr>
          <w:rFonts w:ascii="Simplified Arabic" w:hAnsi="Simplified Arabic" w:cs="Simplified Arabic"/>
          <w:sz w:val="28"/>
          <w:szCs w:val="28"/>
          <w:rtl/>
        </w:rPr>
        <w:t>لصالح الصحف القومية</w:t>
      </w:r>
      <w:r w:rsidRPr="00F148FA">
        <w:rPr>
          <w:rFonts w:ascii="Simplified Arabic" w:hAnsi="Simplified Arabic" w:cs="Simplified Arabic" w:hint="cs"/>
          <w:b/>
          <w:bCs/>
          <w:sz w:val="28"/>
          <w:szCs w:val="28"/>
          <w:rtl/>
        </w:rPr>
        <w:t xml:space="preserve"> "</w:t>
      </w:r>
      <w:r w:rsidRPr="00F148FA">
        <w:rPr>
          <w:rFonts w:ascii="Simplified Arabic" w:hAnsi="Simplified Arabic" w:cs="Simplified Arabic"/>
          <w:b/>
          <w:bCs/>
          <w:sz w:val="28"/>
          <w:szCs w:val="28"/>
          <w:rtl/>
        </w:rPr>
        <w:t>.</w:t>
      </w:r>
    </w:p>
    <w:p w:rsidR="00597CAE" w:rsidRPr="00F148FA" w:rsidRDefault="00597CAE" w:rsidP="00597CAE">
      <w:pPr>
        <w:ind w:left="1305" w:hanging="1305"/>
        <w:jc w:val="lowKashida"/>
        <w:rPr>
          <w:rFonts w:ascii="Simplified Arabic" w:hAnsi="Simplified Arabic" w:cs="Simplified Arabic"/>
          <w:sz w:val="28"/>
          <w:szCs w:val="28"/>
          <w:rtl/>
        </w:rPr>
      </w:pPr>
      <w:r w:rsidRPr="00F148FA">
        <w:rPr>
          <w:rFonts w:ascii="Simplified Arabic" w:hAnsi="Simplified Arabic" w:cs="Simplified Arabic"/>
          <w:b/>
          <w:bCs/>
          <w:sz w:val="28"/>
          <w:szCs w:val="28"/>
          <w:rtl/>
        </w:rPr>
        <w:t>الفرض ال</w:t>
      </w:r>
      <w:r w:rsidRPr="00F148FA">
        <w:rPr>
          <w:rFonts w:ascii="Simplified Arabic" w:hAnsi="Simplified Arabic" w:cs="Simplified Arabic" w:hint="cs"/>
          <w:b/>
          <w:bCs/>
          <w:sz w:val="28"/>
          <w:szCs w:val="28"/>
          <w:rtl/>
        </w:rPr>
        <w:t xml:space="preserve">سابع " </w:t>
      </w:r>
      <w:r w:rsidRPr="00F148FA">
        <w:rPr>
          <w:rFonts w:ascii="Simplified Arabic" w:hAnsi="Simplified Arabic" w:cs="Simplified Arabic" w:hint="cs"/>
          <w:sz w:val="28"/>
          <w:szCs w:val="28"/>
          <w:rtl/>
        </w:rPr>
        <w:t xml:space="preserve">تختلف درجة تأثير العوامل المؤثرة على القائمين بالاتصال في الصحف عينة الدراسة باختلاف المتغيرات </w:t>
      </w:r>
      <w:proofErr w:type="spellStart"/>
      <w:r w:rsidRPr="00F148FA">
        <w:rPr>
          <w:rFonts w:ascii="Simplified Arabic" w:hAnsi="Simplified Arabic" w:cs="Simplified Arabic" w:hint="cs"/>
          <w:sz w:val="28"/>
          <w:szCs w:val="28"/>
          <w:rtl/>
        </w:rPr>
        <w:t>الديموجرافية</w:t>
      </w:r>
      <w:proofErr w:type="spellEnd"/>
      <w:r w:rsidRPr="00F148FA">
        <w:rPr>
          <w:rFonts w:ascii="Simplified Arabic" w:hAnsi="Simplified Arabic" w:cs="Simplified Arabic" w:hint="cs"/>
          <w:sz w:val="28"/>
          <w:szCs w:val="28"/>
          <w:rtl/>
        </w:rPr>
        <w:t xml:space="preserve"> </w:t>
      </w:r>
      <w:r w:rsidRPr="00F148FA">
        <w:rPr>
          <w:rFonts w:ascii="Simplified Arabic" w:hAnsi="Simplified Arabic" w:cs="Simplified Arabic"/>
          <w:sz w:val="28"/>
          <w:szCs w:val="28"/>
          <w:rtl/>
        </w:rPr>
        <w:t>(النوع – التخصص –</w:t>
      </w:r>
      <w:r w:rsidRPr="00F148FA">
        <w:rPr>
          <w:rFonts w:ascii="Simplified Arabic" w:hAnsi="Simplified Arabic" w:cs="Simplified Arabic" w:hint="cs"/>
          <w:sz w:val="28"/>
          <w:szCs w:val="28"/>
          <w:rtl/>
        </w:rPr>
        <w:t xml:space="preserve"> الإقامة - </w:t>
      </w:r>
      <w:r w:rsidRPr="00F148FA">
        <w:rPr>
          <w:rFonts w:ascii="Simplified Arabic" w:hAnsi="Simplified Arabic" w:cs="Simplified Arabic"/>
          <w:sz w:val="28"/>
          <w:szCs w:val="28"/>
          <w:rtl/>
        </w:rPr>
        <w:t>الانتماء ال</w:t>
      </w:r>
      <w:r w:rsidRPr="00F148FA">
        <w:rPr>
          <w:rFonts w:ascii="Simplified Arabic" w:hAnsi="Simplified Arabic" w:cs="Simplified Arabic" w:hint="cs"/>
          <w:sz w:val="28"/>
          <w:szCs w:val="28"/>
          <w:rtl/>
        </w:rPr>
        <w:t xml:space="preserve">حزبي </w:t>
      </w:r>
      <w:r w:rsidRPr="00F148FA">
        <w:rPr>
          <w:rFonts w:ascii="Simplified Arabic" w:hAnsi="Simplified Arabic" w:cs="Simplified Arabic"/>
          <w:sz w:val="28"/>
          <w:szCs w:val="28"/>
          <w:rtl/>
        </w:rPr>
        <w:t>–</w:t>
      </w:r>
      <w:r w:rsidRPr="00F148FA">
        <w:rPr>
          <w:rFonts w:ascii="Simplified Arabic" w:hAnsi="Simplified Arabic" w:cs="Simplified Arabic" w:hint="cs"/>
          <w:sz w:val="28"/>
          <w:szCs w:val="28"/>
          <w:rtl/>
        </w:rPr>
        <w:t xml:space="preserve"> </w:t>
      </w:r>
      <w:r w:rsidRPr="00F148FA">
        <w:rPr>
          <w:rFonts w:ascii="Simplified Arabic" w:hAnsi="Simplified Arabic" w:cs="Simplified Arabic"/>
          <w:sz w:val="28"/>
          <w:szCs w:val="28"/>
          <w:rtl/>
        </w:rPr>
        <w:t>سنوات الخبرة –</w:t>
      </w:r>
      <w:r w:rsidRPr="00F148FA">
        <w:rPr>
          <w:rFonts w:ascii="Simplified Arabic" w:hAnsi="Simplified Arabic" w:cs="Simplified Arabic" w:hint="cs"/>
          <w:sz w:val="28"/>
          <w:szCs w:val="28"/>
          <w:rtl/>
        </w:rPr>
        <w:t xml:space="preserve"> العمر </w:t>
      </w:r>
      <w:r w:rsidRPr="00F148FA">
        <w:rPr>
          <w:rFonts w:ascii="Simplified Arabic" w:hAnsi="Simplified Arabic" w:cs="Simplified Arabic"/>
          <w:sz w:val="28"/>
          <w:szCs w:val="28"/>
          <w:rtl/>
        </w:rPr>
        <w:t>–</w:t>
      </w:r>
      <w:r w:rsidRPr="00F148FA">
        <w:rPr>
          <w:rFonts w:ascii="Simplified Arabic" w:hAnsi="Simplified Arabic" w:cs="Simplified Arabic" w:hint="cs"/>
          <w:sz w:val="28"/>
          <w:szCs w:val="28"/>
          <w:rtl/>
        </w:rPr>
        <w:t xml:space="preserve"> الوظيفة </w:t>
      </w:r>
      <w:r w:rsidRPr="00F148FA">
        <w:rPr>
          <w:rFonts w:ascii="Simplified Arabic" w:hAnsi="Simplified Arabic" w:cs="Simplified Arabic"/>
          <w:sz w:val="28"/>
          <w:szCs w:val="28"/>
          <w:rtl/>
        </w:rPr>
        <w:t>)</w:t>
      </w:r>
      <w:r w:rsidRPr="00F148FA">
        <w:rPr>
          <w:rFonts w:ascii="Simplified Arabic" w:hAnsi="Simplified Arabic" w:cs="Simplified Arabic" w:hint="cs"/>
          <w:sz w:val="28"/>
          <w:szCs w:val="28"/>
          <w:rtl/>
        </w:rPr>
        <w:t xml:space="preserve">" </w:t>
      </w:r>
      <w:r w:rsidRPr="00F148FA">
        <w:rPr>
          <w:rFonts w:ascii="Simplified Arabic" w:hAnsi="Simplified Arabic" w:cs="Simplified Arabic"/>
          <w:sz w:val="28"/>
          <w:szCs w:val="28"/>
          <w:rtl/>
        </w:rPr>
        <w:t>.</w:t>
      </w:r>
    </w:p>
    <w:p w:rsidR="00597CAE" w:rsidRPr="00F148FA" w:rsidRDefault="00597CAE" w:rsidP="00597CAE">
      <w:pPr>
        <w:tabs>
          <w:tab w:val="right" w:pos="1125"/>
        </w:tabs>
        <w:ind w:left="1425" w:hanging="1425"/>
        <w:jc w:val="lowKashida"/>
        <w:rPr>
          <w:rFonts w:ascii="Simplified Arabic" w:hAnsi="Simplified Arabic" w:cs="Simplified Arabic"/>
          <w:b/>
          <w:bCs/>
          <w:sz w:val="28"/>
          <w:szCs w:val="28"/>
          <w:rtl/>
        </w:rPr>
      </w:pPr>
      <w:r w:rsidRPr="00F148FA">
        <w:rPr>
          <w:rFonts w:ascii="Simplified Arabic" w:hAnsi="Simplified Arabic" w:cs="Simplified Arabic"/>
          <w:b/>
          <w:bCs/>
          <w:sz w:val="28"/>
          <w:szCs w:val="28"/>
          <w:rtl/>
        </w:rPr>
        <w:t>الفرض ال</w:t>
      </w:r>
      <w:r w:rsidRPr="00F148FA">
        <w:rPr>
          <w:rFonts w:ascii="Simplified Arabic" w:hAnsi="Simplified Arabic" w:cs="Simplified Arabic" w:hint="cs"/>
          <w:b/>
          <w:bCs/>
          <w:sz w:val="28"/>
          <w:szCs w:val="28"/>
          <w:rtl/>
        </w:rPr>
        <w:t xml:space="preserve">ثامن "  </w:t>
      </w:r>
      <w:r w:rsidRPr="00F148FA">
        <w:rPr>
          <w:rFonts w:ascii="Simplified Arabic" w:hAnsi="Simplified Arabic" w:cs="Simplified Arabic" w:hint="cs"/>
          <w:sz w:val="28"/>
          <w:szCs w:val="28"/>
          <w:rtl/>
        </w:rPr>
        <w:t>ت</w:t>
      </w:r>
      <w:r w:rsidRPr="00F148FA">
        <w:rPr>
          <w:rFonts w:ascii="Simplified Arabic" w:hAnsi="Simplified Arabic" w:cs="Simplified Arabic"/>
          <w:sz w:val="28"/>
          <w:szCs w:val="28"/>
          <w:rtl/>
        </w:rPr>
        <w:t>وجد فر</w:t>
      </w:r>
      <w:r w:rsidRPr="00F148FA">
        <w:rPr>
          <w:rFonts w:ascii="Simplified Arabic" w:hAnsi="Simplified Arabic" w:cs="Simplified Arabic" w:hint="cs"/>
          <w:sz w:val="28"/>
          <w:szCs w:val="28"/>
          <w:rtl/>
        </w:rPr>
        <w:t>و</w:t>
      </w:r>
      <w:r w:rsidRPr="00F148FA">
        <w:rPr>
          <w:rFonts w:ascii="Simplified Arabic" w:hAnsi="Simplified Arabic" w:cs="Simplified Arabic"/>
          <w:sz w:val="28"/>
          <w:szCs w:val="28"/>
          <w:rtl/>
        </w:rPr>
        <w:t>ق دال</w:t>
      </w:r>
      <w:r w:rsidRPr="00F148FA">
        <w:rPr>
          <w:rFonts w:ascii="Simplified Arabic" w:hAnsi="Simplified Arabic" w:cs="Simplified Arabic" w:hint="cs"/>
          <w:sz w:val="28"/>
          <w:szCs w:val="28"/>
          <w:rtl/>
        </w:rPr>
        <w:t>ة</w:t>
      </w:r>
      <w:r w:rsidRPr="00F148FA">
        <w:rPr>
          <w:rFonts w:ascii="Simplified Arabic" w:hAnsi="Simplified Arabic" w:cs="Simplified Arabic"/>
          <w:sz w:val="28"/>
          <w:szCs w:val="28"/>
          <w:rtl/>
        </w:rPr>
        <w:t xml:space="preserve"> إحصائيا في </w:t>
      </w:r>
      <w:r w:rsidRPr="00F148FA">
        <w:rPr>
          <w:rFonts w:ascii="Simplified Arabic" w:hAnsi="Simplified Arabic" w:cs="Simplified Arabic" w:hint="cs"/>
          <w:sz w:val="28"/>
          <w:szCs w:val="28"/>
          <w:rtl/>
        </w:rPr>
        <w:t>متوسطات درجات تأثير العوامل المؤثرة على القائمين بالاتصال وفقا لطبيعة الصحف التي يعملون بها (</w:t>
      </w:r>
      <w:r w:rsidRPr="00F148FA">
        <w:rPr>
          <w:rFonts w:ascii="Simplified Arabic" w:hAnsi="Simplified Arabic" w:cs="Simplified Arabic"/>
          <w:sz w:val="28"/>
          <w:szCs w:val="28"/>
          <w:rtl/>
        </w:rPr>
        <w:t xml:space="preserve">قومية </w:t>
      </w:r>
      <w:r w:rsidRPr="00F148FA">
        <w:rPr>
          <w:rFonts w:ascii="Simplified Arabic" w:hAnsi="Simplified Arabic" w:cs="Simplified Arabic" w:hint="cs"/>
          <w:sz w:val="28"/>
          <w:szCs w:val="28"/>
          <w:rtl/>
        </w:rPr>
        <w:t xml:space="preserve">- </w:t>
      </w:r>
      <w:r w:rsidRPr="00F148FA">
        <w:rPr>
          <w:rFonts w:ascii="Simplified Arabic" w:hAnsi="Simplified Arabic" w:cs="Simplified Arabic"/>
          <w:sz w:val="28"/>
          <w:szCs w:val="28"/>
          <w:rtl/>
        </w:rPr>
        <w:t>خاصة</w:t>
      </w:r>
      <w:r w:rsidRPr="00F148FA">
        <w:rPr>
          <w:rFonts w:ascii="Simplified Arabic" w:hAnsi="Simplified Arabic" w:cs="Simplified Arabic" w:hint="cs"/>
          <w:sz w:val="28"/>
          <w:szCs w:val="28"/>
          <w:rtl/>
        </w:rPr>
        <w:t xml:space="preserve"> )</w:t>
      </w:r>
      <w:r w:rsidRPr="00F148FA">
        <w:rPr>
          <w:rFonts w:ascii="Simplified Arabic" w:hAnsi="Simplified Arabic" w:cs="Simplified Arabic" w:hint="cs"/>
          <w:b/>
          <w:bCs/>
          <w:sz w:val="28"/>
          <w:szCs w:val="28"/>
          <w:rtl/>
        </w:rPr>
        <w:t xml:space="preserve"> "</w:t>
      </w:r>
      <w:r w:rsidRPr="00F148FA">
        <w:rPr>
          <w:rFonts w:ascii="Simplified Arabic" w:hAnsi="Simplified Arabic" w:cs="Simplified Arabic"/>
          <w:b/>
          <w:bCs/>
          <w:sz w:val="28"/>
          <w:szCs w:val="28"/>
          <w:rtl/>
        </w:rPr>
        <w:t>.</w:t>
      </w:r>
    </w:p>
    <w:p w:rsidR="00597CAE" w:rsidRPr="00F148FA" w:rsidRDefault="00597CAE" w:rsidP="00597CAE">
      <w:pPr>
        <w:jc w:val="lowKashida"/>
        <w:rPr>
          <w:rFonts w:ascii="Simplified Arabic" w:hAnsi="Simplified Arabic" w:cs="Simplified Arabic"/>
          <w:b/>
          <w:bCs/>
          <w:sz w:val="28"/>
          <w:szCs w:val="28"/>
          <w:rtl/>
          <w:lang w:bidi="ar-SA"/>
        </w:rPr>
      </w:pPr>
      <w:r w:rsidRPr="00F148FA">
        <w:rPr>
          <w:rFonts w:ascii="Simplified Arabic" w:hAnsi="Simplified Arabic" w:cs="Simplified Arabic"/>
          <w:b/>
          <w:bCs/>
          <w:sz w:val="28"/>
          <w:szCs w:val="28"/>
          <w:rtl/>
          <w:lang w:bidi="ar-SA"/>
        </w:rPr>
        <w:t>الأساليب الإحصائية المستخدمة في الدراسة :</w:t>
      </w:r>
    </w:p>
    <w:p w:rsidR="00597CAE" w:rsidRPr="00F148FA" w:rsidRDefault="00597CAE" w:rsidP="00597CAE">
      <w:pPr>
        <w:ind w:firstLine="720"/>
        <w:jc w:val="lowKashida"/>
        <w:rPr>
          <w:rFonts w:ascii="Simplified Arabic" w:hAnsi="Simplified Arabic" w:cs="Simplified Arabic"/>
          <w:sz w:val="28"/>
          <w:szCs w:val="28"/>
          <w:rtl/>
          <w:lang w:bidi="ar-SA"/>
        </w:rPr>
      </w:pPr>
      <w:r w:rsidRPr="00F148FA">
        <w:rPr>
          <w:rFonts w:ascii="Simplified Arabic" w:hAnsi="Simplified Arabic" w:cs="Simplified Arabic"/>
          <w:sz w:val="28"/>
          <w:szCs w:val="28"/>
          <w:rtl/>
          <w:lang w:bidi="ar-OM"/>
        </w:rPr>
        <w:t xml:space="preserve">قامت الباحثة </w:t>
      </w:r>
      <w:r w:rsidRPr="00F148FA">
        <w:rPr>
          <w:rFonts w:ascii="Simplified Arabic" w:hAnsi="Simplified Arabic" w:cs="Simplified Arabic"/>
          <w:sz w:val="28"/>
          <w:szCs w:val="28"/>
          <w:rtl/>
          <w:lang w:bidi="ar-SA"/>
        </w:rPr>
        <w:t>بإجراء التحليل الإحصائي لبيانات هذه الدراسة من خلال الكمبيوتر وذلك باستخدام</w:t>
      </w:r>
      <w:r w:rsidRPr="00F148FA">
        <w:rPr>
          <w:rFonts w:ascii="Simplified Arabic" w:hAnsi="Simplified Arabic" w:cs="Simplified Arabic"/>
          <w:sz w:val="28"/>
          <w:szCs w:val="28"/>
          <w:rtl/>
          <w:lang w:bidi="ar-OM"/>
        </w:rPr>
        <w:t xml:space="preserve">  </w:t>
      </w:r>
      <w:r w:rsidRPr="00F148FA">
        <w:rPr>
          <w:rFonts w:ascii="Simplified Arabic" w:hAnsi="Simplified Arabic" w:cs="Simplified Arabic"/>
          <w:sz w:val="28"/>
          <w:szCs w:val="28"/>
          <w:rtl/>
          <w:lang w:bidi="ar-SA"/>
        </w:rPr>
        <w:t>برنامج</w:t>
      </w:r>
      <w:r w:rsidRPr="00F148FA">
        <w:rPr>
          <w:rFonts w:ascii="Simplified Arabic" w:hAnsi="Simplified Arabic" w:cs="Simplified Arabic"/>
          <w:sz w:val="28"/>
          <w:szCs w:val="28"/>
          <w:lang w:bidi="ar-SA"/>
        </w:rPr>
        <w:t xml:space="preserve"> SPSS for windows  </w:t>
      </w:r>
      <w:r w:rsidRPr="00F148FA">
        <w:rPr>
          <w:rFonts w:ascii="Simplified Arabic" w:hAnsi="Simplified Arabic" w:cs="Simplified Arabic"/>
          <w:sz w:val="28"/>
          <w:szCs w:val="28"/>
          <w:rtl/>
          <w:lang w:bidi="ar-SA"/>
        </w:rPr>
        <w:t>، والمعروف اختصاراً بحزمة البرامج الإحصائية للعلوم الاجتماعية (</w:t>
      </w:r>
      <w:r w:rsidRPr="00F148FA">
        <w:rPr>
          <w:rFonts w:ascii="Simplified Arabic" w:hAnsi="Simplified Arabic" w:cs="Simplified Arabic"/>
          <w:sz w:val="28"/>
          <w:szCs w:val="28"/>
          <w:lang w:bidi="ar-SA"/>
        </w:rPr>
        <w:t>SPSS</w:t>
      </w:r>
      <w:r w:rsidRPr="00F148FA">
        <w:rPr>
          <w:rFonts w:ascii="Simplified Arabic" w:hAnsi="Simplified Arabic" w:cs="Simplified Arabic"/>
          <w:sz w:val="28"/>
          <w:szCs w:val="28"/>
          <w:rtl/>
          <w:lang w:bidi="ar-SA"/>
        </w:rPr>
        <w:t>) :</w:t>
      </w:r>
      <w:r w:rsidRPr="00F148FA">
        <w:rPr>
          <w:rFonts w:ascii="Simplified Arabic" w:hAnsi="Simplified Arabic" w:cs="Simplified Arabic"/>
          <w:sz w:val="28"/>
          <w:szCs w:val="28"/>
          <w:lang w:bidi="ar-SA"/>
        </w:rPr>
        <w:t xml:space="preserve"> Statistical Package for social science </w:t>
      </w:r>
      <w:r w:rsidRPr="00F148FA">
        <w:rPr>
          <w:rFonts w:ascii="Simplified Arabic" w:hAnsi="Simplified Arabic" w:cs="Simplified Arabic"/>
          <w:sz w:val="28"/>
          <w:szCs w:val="28"/>
          <w:rtl/>
          <w:lang w:bidi="ar-SA"/>
        </w:rPr>
        <w:t xml:space="preserve"> </w:t>
      </w:r>
    </w:p>
    <w:p w:rsidR="00597CAE" w:rsidRPr="00F148FA" w:rsidRDefault="00597CAE" w:rsidP="00597CAE">
      <w:pPr>
        <w:jc w:val="lowKashida"/>
        <w:rPr>
          <w:rFonts w:ascii="Simplified Arabic" w:hAnsi="Simplified Arabic" w:cs="Simplified Arabic"/>
          <w:b/>
          <w:bCs/>
          <w:sz w:val="28"/>
          <w:szCs w:val="28"/>
          <w:rtl/>
          <w:lang w:bidi="ar-SA"/>
        </w:rPr>
      </w:pPr>
      <w:r w:rsidRPr="00F148FA">
        <w:rPr>
          <w:rFonts w:ascii="Simplified Arabic" w:hAnsi="Simplified Arabic" w:cs="Simplified Arabic"/>
          <w:b/>
          <w:bCs/>
          <w:sz w:val="28"/>
          <w:szCs w:val="28"/>
          <w:rtl/>
          <w:lang w:bidi="ar-SA"/>
        </w:rPr>
        <w:lastRenderedPageBreak/>
        <w:t>نتائج الدراسة :</w:t>
      </w:r>
    </w:p>
    <w:p w:rsidR="00597CAE" w:rsidRPr="00F148FA" w:rsidRDefault="00597CAE" w:rsidP="00597CAE">
      <w:pPr>
        <w:numPr>
          <w:ilvl w:val="0"/>
          <w:numId w:val="1"/>
        </w:numPr>
        <w:tabs>
          <w:tab w:val="left" w:pos="608"/>
        </w:tabs>
        <w:spacing w:before="120" w:after="120"/>
        <w:jc w:val="lowKashida"/>
        <w:rPr>
          <w:rFonts w:cs="Simplified Arabic"/>
          <w:sz w:val="28"/>
          <w:szCs w:val="28"/>
          <w:rtl/>
          <w:lang w:bidi="ar-SA"/>
        </w:rPr>
      </w:pPr>
      <w:r w:rsidRPr="00F148FA">
        <w:rPr>
          <w:rFonts w:ascii="Simplified Arabic" w:hAnsi="Simplified Arabic" w:cs="Simplified Arabic" w:hint="cs"/>
          <w:sz w:val="28"/>
          <w:szCs w:val="28"/>
          <w:rtl/>
        </w:rPr>
        <w:t>وجود اختلافات لنوع ال</w:t>
      </w:r>
      <w:r w:rsidRPr="00F148FA">
        <w:rPr>
          <w:rFonts w:ascii="Simplified Arabic" w:hAnsi="Simplified Arabic" w:cs="Simplified Arabic"/>
          <w:sz w:val="28"/>
          <w:szCs w:val="28"/>
          <w:rtl/>
        </w:rPr>
        <w:t>تأثير</w:t>
      </w:r>
      <w:r w:rsidRPr="00F148FA">
        <w:rPr>
          <w:rFonts w:ascii="Simplified Arabic" w:hAnsi="Simplified Arabic" w:cs="Simplified Arabic" w:hint="cs"/>
          <w:sz w:val="28"/>
          <w:szCs w:val="28"/>
          <w:rtl/>
        </w:rPr>
        <w:t xml:space="preserve"> بالنسبة لل</w:t>
      </w:r>
      <w:r w:rsidRPr="00F148FA">
        <w:rPr>
          <w:rFonts w:ascii="Simplified Arabic" w:hAnsi="Simplified Arabic" w:cs="Simplified Arabic"/>
          <w:sz w:val="28"/>
          <w:szCs w:val="28"/>
          <w:rtl/>
        </w:rPr>
        <w:t>عوامل المؤثرة على القائم</w:t>
      </w:r>
      <w:r w:rsidRPr="00F148FA">
        <w:rPr>
          <w:rFonts w:ascii="Simplified Arabic" w:hAnsi="Simplified Arabic" w:cs="Simplified Arabic" w:hint="cs"/>
          <w:sz w:val="28"/>
          <w:szCs w:val="28"/>
          <w:rtl/>
        </w:rPr>
        <w:t>ين</w:t>
      </w:r>
      <w:r w:rsidRPr="00F148FA">
        <w:rPr>
          <w:rFonts w:ascii="Simplified Arabic" w:hAnsi="Simplified Arabic" w:cs="Simplified Arabic"/>
          <w:sz w:val="28"/>
          <w:szCs w:val="28"/>
          <w:rtl/>
        </w:rPr>
        <w:t xml:space="preserve"> بالاتصال باختلاف </w:t>
      </w:r>
      <w:r w:rsidRPr="00F148FA">
        <w:rPr>
          <w:rFonts w:ascii="Simplified Arabic" w:hAnsi="Simplified Arabic" w:cs="Simplified Arabic" w:hint="cs"/>
          <w:sz w:val="28"/>
          <w:szCs w:val="28"/>
          <w:rtl/>
        </w:rPr>
        <w:t>نوع الصحيفة التي يعملون بها</w:t>
      </w:r>
      <w:r w:rsidRPr="00F148FA">
        <w:rPr>
          <w:rFonts w:cs="Simplified Arabic" w:hint="cs"/>
          <w:sz w:val="28"/>
          <w:szCs w:val="28"/>
          <w:rtl/>
          <w:lang w:bidi="ar-SA"/>
        </w:rPr>
        <w:t xml:space="preserve"> .</w:t>
      </w:r>
    </w:p>
    <w:p w:rsidR="00597CAE" w:rsidRPr="00F148FA" w:rsidRDefault="00597CAE" w:rsidP="00597CAE">
      <w:pPr>
        <w:numPr>
          <w:ilvl w:val="0"/>
          <w:numId w:val="1"/>
        </w:numPr>
        <w:tabs>
          <w:tab w:val="left" w:pos="608"/>
        </w:tabs>
        <w:spacing w:before="120" w:after="120"/>
        <w:jc w:val="lowKashida"/>
        <w:rPr>
          <w:rFonts w:ascii="Simplified Arabic" w:hAnsi="Simplified Arabic" w:cs="Simplified Arabic"/>
          <w:sz w:val="28"/>
          <w:szCs w:val="28"/>
          <w:rtl/>
          <w:lang w:bidi="ar-SA"/>
        </w:rPr>
      </w:pPr>
      <w:r w:rsidRPr="00F148FA">
        <w:rPr>
          <w:rFonts w:cs="Simplified Arabic" w:hint="cs"/>
          <w:sz w:val="28"/>
          <w:szCs w:val="28"/>
          <w:rtl/>
          <w:lang w:bidi="ar-OM"/>
        </w:rPr>
        <w:t xml:space="preserve">وجود ارتباط طردي تام بين ترتيب </w:t>
      </w:r>
      <w:r w:rsidRPr="00F148FA">
        <w:rPr>
          <w:rFonts w:ascii="Simplified Arabic" w:hAnsi="Simplified Arabic" w:cs="Simplified Arabic"/>
          <w:sz w:val="28"/>
          <w:szCs w:val="28"/>
          <w:rtl/>
          <w:lang w:bidi="ar-SA"/>
        </w:rPr>
        <w:t>اهتمام صح</w:t>
      </w:r>
      <w:r w:rsidRPr="00F148FA">
        <w:rPr>
          <w:rFonts w:ascii="Simplified Arabic" w:hAnsi="Simplified Arabic" w:cs="Simplified Arabic" w:hint="cs"/>
          <w:sz w:val="28"/>
          <w:szCs w:val="28"/>
          <w:rtl/>
          <w:lang w:bidi="ar-SA"/>
        </w:rPr>
        <w:t xml:space="preserve">يفتي </w:t>
      </w:r>
      <w:r w:rsidRPr="00F148FA">
        <w:rPr>
          <w:rFonts w:ascii="Simplified Arabic" w:hAnsi="Simplified Arabic" w:cs="Simplified Arabic"/>
          <w:sz w:val="28"/>
          <w:szCs w:val="28"/>
          <w:rtl/>
          <w:lang w:bidi="ar-SA"/>
        </w:rPr>
        <w:t xml:space="preserve">الدراسة والقائمين بالاتصال للمواد التحريرية </w:t>
      </w:r>
      <w:r w:rsidRPr="00F148FA">
        <w:rPr>
          <w:rFonts w:ascii="Simplified Arabic" w:hAnsi="Simplified Arabic" w:cs="Simplified Arabic" w:hint="cs"/>
          <w:sz w:val="28"/>
          <w:szCs w:val="28"/>
          <w:rtl/>
          <w:lang w:bidi="ar-SA"/>
        </w:rPr>
        <w:t xml:space="preserve">سواء أكانت </w:t>
      </w:r>
      <w:r w:rsidRPr="00F148FA">
        <w:rPr>
          <w:rFonts w:ascii="Simplified Arabic" w:hAnsi="Simplified Arabic" w:cs="Simplified Arabic"/>
          <w:sz w:val="28"/>
          <w:szCs w:val="28"/>
          <w:rtl/>
          <w:lang w:bidi="ar-SA"/>
        </w:rPr>
        <w:t>(المواد الإخبارية – مواد الرأي – المواد التفسيرية – المواد غير الصحفية )</w:t>
      </w:r>
      <w:r w:rsidRPr="00F148FA">
        <w:rPr>
          <w:rFonts w:ascii="Simplified Arabic" w:hAnsi="Simplified Arabic" w:cs="Simplified Arabic" w:hint="cs"/>
          <w:sz w:val="28"/>
          <w:szCs w:val="28"/>
          <w:rtl/>
          <w:lang w:bidi="ar-SA"/>
        </w:rPr>
        <w:t>.</w:t>
      </w:r>
    </w:p>
    <w:p w:rsidR="00597CAE" w:rsidRPr="00F148FA" w:rsidRDefault="00597CAE" w:rsidP="00597CAE">
      <w:pPr>
        <w:numPr>
          <w:ilvl w:val="0"/>
          <w:numId w:val="1"/>
        </w:numPr>
        <w:tabs>
          <w:tab w:val="left" w:pos="608"/>
        </w:tabs>
        <w:spacing w:before="120" w:after="120"/>
        <w:jc w:val="lowKashida"/>
        <w:rPr>
          <w:rFonts w:cs="Simplified Arabic"/>
          <w:sz w:val="28"/>
          <w:szCs w:val="28"/>
          <w:rtl/>
          <w:lang w:bidi="ar-OM"/>
        </w:rPr>
      </w:pPr>
      <w:r w:rsidRPr="00F148FA">
        <w:rPr>
          <w:rFonts w:ascii="Simplified Arabic" w:hAnsi="Simplified Arabic" w:cs="Simplified Arabic" w:hint="cs"/>
          <w:sz w:val="28"/>
          <w:szCs w:val="28"/>
          <w:rtl/>
          <w:lang w:bidi="ar-SA"/>
        </w:rPr>
        <w:t xml:space="preserve">وجود علاقة </w:t>
      </w:r>
      <w:r w:rsidRPr="00F148FA">
        <w:rPr>
          <w:rFonts w:ascii="Simplified Arabic" w:hAnsi="Simplified Arabic" w:cs="Simplified Arabic"/>
          <w:sz w:val="28"/>
          <w:szCs w:val="28"/>
          <w:rtl/>
          <w:lang w:bidi="ar-SA"/>
        </w:rPr>
        <w:t>دالة إحصائيا</w:t>
      </w:r>
      <w:r w:rsidRPr="00F148FA">
        <w:rPr>
          <w:rFonts w:ascii="Simplified Arabic" w:hAnsi="Simplified Arabic" w:cs="Simplified Arabic"/>
          <w:sz w:val="28"/>
          <w:szCs w:val="28"/>
          <w:rtl/>
        </w:rPr>
        <w:t xml:space="preserve"> بين الأهداف التي يسعى القائم بالاتصال إلى تحقيقها من خلال نشر الموضوعات وأهداف المادة الصحفية الواردة بمضمون </w:t>
      </w:r>
      <w:r w:rsidRPr="00F148FA">
        <w:rPr>
          <w:rFonts w:ascii="Simplified Arabic" w:hAnsi="Simplified Arabic" w:cs="Simplified Arabic" w:hint="cs"/>
          <w:sz w:val="28"/>
          <w:szCs w:val="28"/>
          <w:rtl/>
        </w:rPr>
        <w:t>صحيفة المصري اليوم بينما لم تثبت تلك العلاقة مع مضمون صحيفة الأهرام .</w:t>
      </w:r>
    </w:p>
    <w:p w:rsidR="00597CAE" w:rsidRPr="00F148FA" w:rsidRDefault="00597CAE" w:rsidP="00597CAE">
      <w:pPr>
        <w:numPr>
          <w:ilvl w:val="0"/>
          <w:numId w:val="1"/>
        </w:numPr>
        <w:tabs>
          <w:tab w:val="left" w:pos="608"/>
        </w:tabs>
        <w:spacing w:before="120" w:after="120"/>
        <w:jc w:val="lowKashida"/>
        <w:rPr>
          <w:rFonts w:cs="Simplified Arabic"/>
          <w:sz w:val="28"/>
          <w:szCs w:val="28"/>
          <w:rtl/>
          <w:lang w:bidi="ar-OM"/>
        </w:rPr>
      </w:pPr>
      <w:r w:rsidRPr="00F148FA">
        <w:rPr>
          <w:rFonts w:cs="Simplified Arabic" w:hint="cs"/>
          <w:sz w:val="28"/>
          <w:szCs w:val="28"/>
          <w:rtl/>
          <w:lang w:bidi="ar-SA"/>
        </w:rPr>
        <w:t xml:space="preserve">وجود فروق ذات دلالة إحصائية بين متوسطات درجات مجموعات القائمين بالاتصال في صحيفتي الأهرام والمصري اليوم في درجة </w:t>
      </w:r>
      <w:r w:rsidRPr="00F148FA">
        <w:rPr>
          <w:rFonts w:ascii="Simplified Arabic" w:hAnsi="Simplified Arabic" w:cs="Simplified Arabic"/>
          <w:sz w:val="28"/>
          <w:szCs w:val="28"/>
          <w:rtl/>
        </w:rPr>
        <w:t xml:space="preserve">في تبني أساليب تكنولوجيا الاتصال الحديثة </w:t>
      </w:r>
      <w:r w:rsidRPr="00F148FA">
        <w:rPr>
          <w:rFonts w:ascii="Simplified Arabic" w:hAnsi="Simplified Arabic" w:cs="Simplified Arabic" w:hint="cs"/>
          <w:sz w:val="28"/>
          <w:szCs w:val="28"/>
          <w:rtl/>
        </w:rPr>
        <w:t xml:space="preserve">بالعمل الصحفي </w:t>
      </w:r>
      <w:r w:rsidRPr="00F148FA">
        <w:rPr>
          <w:rFonts w:cs="Simplified Arabic" w:hint="cs"/>
          <w:sz w:val="28"/>
          <w:szCs w:val="28"/>
          <w:rtl/>
          <w:lang w:bidi="ar-OM"/>
        </w:rPr>
        <w:t>لصالح القائمين بالاتصال في صحيفة المصري اليوم.</w:t>
      </w:r>
    </w:p>
    <w:p w:rsidR="00597CAE" w:rsidRPr="00F148FA" w:rsidRDefault="00597CAE" w:rsidP="00597CAE">
      <w:pPr>
        <w:numPr>
          <w:ilvl w:val="0"/>
          <w:numId w:val="1"/>
        </w:numPr>
        <w:tabs>
          <w:tab w:val="left" w:pos="608"/>
        </w:tabs>
        <w:spacing w:before="120" w:after="120"/>
        <w:jc w:val="lowKashida"/>
        <w:rPr>
          <w:rFonts w:cs="Simplified Arabic"/>
          <w:sz w:val="28"/>
          <w:szCs w:val="28"/>
          <w:rtl/>
        </w:rPr>
      </w:pPr>
      <w:r w:rsidRPr="00F148FA">
        <w:rPr>
          <w:rFonts w:cs="Simplified Arabic" w:hint="cs"/>
          <w:sz w:val="28"/>
          <w:szCs w:val="28"/>
          <w:rtl/>
          <w:lang w:bidi="ar-SA"/>
        </w:rPr>
        <w:t xml:space="preserve">عدم وجود فروق ذات دلالة إحصائية بين متوسطات درجات مجموعات القائمين بالاتصال في صحيفتي الأهرام والمصري اليوم على </w:t>
      </w:r>
      <w:r w:rsidRPr="00F148FA">
        <w:rPr>
          <w:rFonts w:ascii="Simplified Arabic" w:hAnsi="Simplified Arabic" w:cs="Simplified Arabic" w:hint="cs"/>
          <w:sz w:val="28"/>
          <w:szCs w:val="28"/>
          <w:rtl/>
        </w:rPr>
        <w:t>في مظاهر الاهتمام بتلبية احتياجات الجمهور من المواد الصحفية</w:t>
      </w:r>
      <w:r w:rsidRPr="00F148FA">
        <w:rPr>
          <w:rFonts w:cs="Simplified Arabic" w:hint="cs"/>
          <w:sz w:val="28"/>
          <w:szCs w:val="28"/>
          <w:rtl/>
        </w:rPr>
        <w:t>.</w:t>
      </w:r>
    </w:p>
    <w:p w:rsidR="00597CAE" w:rsidRDefault="00597CAE" w:rsidP="00597CAE">
      <w:pPr>
        <w:numPr>
          <w:ilvl w:val="0"/>
          <w:numId w:val="1"/>
        </w:numPr>
        <w:tabs>
          <w:tab w:val="left" w:pos="608"/>
        </w:tabs>
        <w:spacing w:before="120" w:after="120"/>
        <w:jc w:val="lowKashida"/>
        <w:rPr>
          <w:rFonts w:cs="Simplified Arabic"/>
          <w:sz w:val="28"/>
          <w:szCs w:val="28"/>
        </w:rPr>
      </w:pPr>
      <w:r w:rsidRPr="00F148FA">
        <w:rPr>
          <w:rFonts w:ascii="Simplified Arabic" w:hAnsi="Simplified Arabic" w:cs="Simplified Arabic" w:hint="cs"/>
          <w:sz w:val="28"/>
          <w:szCs w:val="28"/>
          <w:rtl/>
        </w:rPr>
        <w:t xml:space="preserve">لا </w:t>
      </w:r>
      <w:r w:rsidRPr="00F148FA">
        <w:rPr>
          <w:rFonts w:cs="Simplified Arabic" w:hint="cs"/>
          <w:sz w:val="28"/>
          <w:szCs w:val="28"/>
          <w:rtl/>
          <w:lang w:bidi="ar-SA"/>
        </w:rPr>
        <w:t>تؤثر</w:t>
      </w:r>
      <w:r w:rsidRPr="00F148FA">
        <w:rPr>
          <w:rFonts w:ascii="Simplified Arabic" w:hAnsi="Simplified Arabic" w:cs="Simplified Arabic" w:hint="cs"/>
          <w:sz w:val="28"/>
          <w:szCs w:val="28"/>
          <w:rtl/>
        </w:rPr>
        <w:t xml:space="preserve"> كل من متغيرات (</w:t>
      </w:r>
      <w:r w:rsidRPr="00F148FA">
        <w:rPr>
          <w:rFonts w:ascii="Simplified Arabic" w:hAnsi="Simplified Arabic" w:cs="Simplified Arabic"/>
          <w:sz w:val="28"/>
          <w:szCs w:val="28"/>
          <w:rtl/>
        </w:rPr>
        <w:t>النوع – التخصص –</w:t>
      </w:r>
      <w:r w:rsidRPr="00F148FA">
        <w:rPr>
          <w:rFonts w:ascii="Simplified Arabic" w:hAnsi="Simplified Arabic" w:cs="Simplified Arabic" w:hint="cs"/>
          <w:sz w:val="28"/>
          <w:szCs w:val="28"/>
          <w:rtl/>
        </w:rPr>
        <w:t xml:space="preserve"> الإقامة - </w:t>
      </w:r>
      <w:r w:rsidRPr="00F148FA">
        <w:rPr>
          <w:rFonts w:ascii="Simplified Arabic" w:hAnsi="Simplified Arabic" w:cs="Simplified Arabic"/>
          <w:sz w:val="28"/>
          <w:szCs w:val="28"/>
          <w:rtl/>
        </w:rPr>
        <w:t>الانتماء ال</w:t>
      </w:r>
      <w:r w:rsidRPr="00F148FA">
        <w:rPr>
          <w:rFonts w:ascii="Simplified Arabic" w:hAnsi="Simplified Arabic" w:cs="Simplified Arabic" w:hint="cs"/>
          <w:sz w:val="28"/>
          <w:szCs w:val="28"/>
          <w:rtl/>
        </w:rPr>
        <w:t xml:space="preserve">حزبي </w:t>
      </w:r>
      <w:r w:rsidRPr="00F148FA">
        <w:rPr>
          <w:rFonts w:ascii="Simplified Arabic" w:hAnsi="Simplified Arabic" w:cs="Simplified Arabic"/>
          <w:sz w:val="28"/>
          <w:szCs w:val="28"/>
          <w:rtl/>
        </w:rPr>
        <w:t>–</w:t>
      </w:r>
      <w:r w:rsidRPr="00F148FA">
        <w:rPr>
          <w:rFonts w:ascii="Simplified Arabic" w:hAnsi="Simplified Arabic" w:cs="Simplified Arabic" w:hint="cs"/>
          <w:sz w:val="28"/>
          <w:szCs w:val="28"/>
          <w:rtl/>
        </w:rPr>
        <w:t xml:space="preserve"> </w:t>
      </w:r>
      <w:r w:rsidRPr="00F148FA">
        <w:rPr>
          <w:rFonts w:ascii="Simplified Arabic" w:hAnsi="Simplified Arabic" w:cs="Simplified Arabic"/>
          <w:sz w:val="28"/>
          <w:szCs w:val="28"/>
          <w:rtl/>
        </w:rPr>
        <w:t>سنوات الخبرة –</w:t>
      </w:r>
      <w:r w:rsidRPr="00F148FA">
        <w:rPr>
          <w:rFonts w:ascii="Simplified Arabic" w:hAnsi="Simplified Arabic" w:cs="Simplified Arabic" w:hint="cs"/>
          <w:sz w:val="28"/>
          <w:szCs w:val="28"/>
          <w:rtl/>
        </w:rPr>
        <w:t xml:space="preserve"> العمر ) على درجة تأثير العوامل المؤثرة على القائمين بالاتصال في الصحف عينة الدراسة ، بينما تؤثر وظيفة القائمين بالاتصال على هذه الدرجة.</w:t>
      </w:r>
    </w:p>
    <w:p w:rsidR="0095510D" w:rsidRDefault="0095510D" w:rsidP="0095510D">
      <w:pPr>
        <w:tabs>
          <w:tab w:val="left" w:pos="608"/>
        </w:tabs>
        <w:spacing w:before="120" w:after="120"/>
        <w:jc w:val="lowKashida"/>
        <w:rPr>
          <w:rFonts w:cs="Simplified Arabic"/>
          <w:sz w:val="28"/>
          <w:szCs w:val="28"/>
          <w:rtl/>
        </w:rPr>
      </w:pPr>
    </w:p>
    <w:p w:rsidR="0095510D" w:rsidRDefault="0095510D" w:rsidP="0095510D">
      <w:pPr>
        <w:tabs>
          <w:tab w:val="left" w:pos="608"/>
        </w:tabs>
        <w:spacing w:before="120" w:after="120"/>
        <w:jc w:val="lowKashida"/>
        <w:rPr>
          <w:rFonts w:cs="Simplified Arabic"/>
          <w:sz w:val="28"/>
          <w:szCs w:val="28"/>
          <w:rtl/>
        </w:rPr>
      </w:pPr>
    </w:p>
    <w:p w:rsidR="0095510D" w:rsidRDefault="0095510D" w:rsidP="0095510D">
      <w:pPr>
        <w:tabs>
          <w:tab w:val="left" w:pos="608"/>
        </w:tabs>
        <w:spacing w:before="120" w:after="120"/>
        <w:jc w:val="lowKashida"/>
        <w:rPr>
          <w:rFonts w:cs="Simplified Arabic"/>
          <w:sz w:val="28"/>
          <w:szCs w:val="28"/>
          <w:rtl/>
        </w:rPr>
      </w:pPr>
    </w:p>
    <w:p w:rsidR="0095510D" w:rsidRDefault="0095510D" w:rsidP="0095510D">
      <w:pPr>
        <w:tabs>
          <w:tab w:val="left" w:pos="608"/>
        </w:tabs>
        <w:spacing w:before="120" w:after="120"/>
        <w:jc w:val="lowKashida"/>
        <w:rPr>
          <w:rFonts w:cs="Simplified Arabic"/>
          <w:sz w:val="28"/>
          <w:szCs w:val="28"/>
          <w:rtl/>
        </w:rPr>
      </w:pPr>
    </w:p>
    <w:p w:rsidR="0095510D" w:rsidRDefault="0095510D" w:rsidP="0095510D">
      <w:pPr>
        <w:tabs>
          <w:tab w:val="left" w:pos="608"/>
        </w:tabs>
        <w:spacing w:before="120" w:after="120"/>
        <w:jc w:val="lowKashida"/>
        <w:rPr>
          <w:rFonts w:cs="Simplified Arabic"/>
          <w:sz w:val="28"/>
          <w:szCs w:val="28"/>
          <w:rtl/>
        </w:rPr>
      </w:pPr>
    </w:p>
    <w:p w:rsidR="0095510D" w:rsidRDefault="0095510D" w:rsidP="0095510D">
      <w:pPr>
        <w:tabs>
          <w:tab w:val="left" w:pos="608"/>
        </w:tabs>
        <w:spacing w:before="120" w:after="120"/>
        <w:jc w:val="lowKashida"/>
        <w:rPr>
          <w:rFonts w:cs="Simplified Arabic"/>
          <w:sz w:val="28"/>
          <w:szCs w:val="28"/>
          <w:rtl/>
        </w:rPr>
      </w:pPr>
    </w:p>
    <w:p w:rsidR="0095510D" w:rsidRDefault="0095510D" w:rsidP="0095510D">
      <w:pPr>
        <w:tabs>
          <w:tab w:val="left" w:pos="608"/>
        </w:tabs>
        <w:spacing w:before="120" w:after="120"/>
        <w:jc w:val="lowKashida"/>
        <w:rPr>
          <w:rFonts w:cs="Simplified Arabic"/>
          <w:sz w:val="28"/>
          <w:szCs w:val="28"/>
          <w:rtl/>
        </w:rPr>
      </w:pPr>
    </w:p>
    <w:p w:rsidR="003E046A" w:rsidRPr="00F148FA" w:rsidRDefault="003E046A" w:rsidP="003E046A">
      <w:pPr>
        <w:spacing w:before="120" w:after="120"/>
        <w:jc w:val="center"/>
        <w:rPr>
          <w:rFonts w:cs="PT Bold Heading"/>
          <w:b/>
          <w:bCs/>
          <w:sz w:val="32"/>
          <w:szCs w:val="32"/>
          <w:u w:val="single"/>
          <w:rtl/>
        </w:rPr>
      </w:pPr>
      <w:r>
        <w:rPr>
          <w:rFonts w:cs="PT Bold Heading" w:hint="cs"/>
          <w:sz w:val="32"/>
          <w:szCs w:val="32"/>
          <w:rtl/>
        </w:rPr>
        <w:lastRenderedPageBreak/>
        <w:t>ملخص الدراسة باللغة الانجليز</w:t>
      </w:r>
      <w:r w:rsidRPr="00F148FA">
        <w:rPr>
          <w:rFonts w:cs="PT Bold Heading" w:hint="cs"/>
          <w:sz w:val="32"/>
          <w:szCs w:val="32"/>
          <w:rtl/>
        </w:rPr>
        <w:t>ية</w:t>
      </w:r>
    </w:p>
    <w:p w:rsidR="003E046A" w:rsidRDefault="003E046A" w:rsidP="0095510D">
      <w:pPr>
        <w:bidi w:val="0"/>
        <w:ind w:firstLine="720"/>
        <w:jc w:val="lowKashida"/>
        <w:rPr>
          <w:sz w:val="30"/>
          <w:szCs w:val="30"/>
        </w:rPr>
      </w:pPr>
    </w:p>
    <w:p w:rsidR="0095510D" w:rsidRPr="00F422FC" w:rsidRDefault="0095510D" w:rsidP="003E046A">
      <w:pPr>
        <w:bidi w:val="0"/>
        <w:ind w:firstLine="720"/>
        <w:jc w:val="lowKashida"/>
        <w:rPr>
          <w:sz w:val="30"/>
          <w:szCs w:val="30"/>
        </w:rPr>
      </w:pPr>
      <w:r w:rsidRPr="00F422FC">
        <w:rPr>
          <w:sz w:val="30"/>
          <w:szCs w:val="30"/>
        </w:rPr>
        <w:t>Studying the communicator isn't less important than studying the context. so it is important to identify the way in which the communicator presents his/her media message or news for the audience ,the occupational or moral aspects to which  the journalist upholds , the chain of controlling values that control him/her  during performing his/her job , and what influences his/her discussions and choices . there are many factors that affect the professional practice of the communicator like; the administrative organization in media corporations and their  communicating channels, scientific and practical qualification , the direction of the functional and sociable relationships among different levels and associates, and the professional practice directions in press corporations.</w:t>
      </w:r>
    </w:p>
    <w:p w:rsidR="0095510D" w:rsidRPr="00F422FC" w:rsidRDefault="0095510D" w:rsidP="0095510D">
      <w:pPr>
        <w:bidi w:val="0"/>
        <w:spacing w:before="240" w:after="240"/>
        <w:jc w:val="both"/>
        <w:rPr>
          <w:b/>
          <w:bCs/>
          <w:sz w:val="30"/>
          <w:szCs w:val="30"/>
        </w:rPr>
      </w:pPr>
      <w:r w:rsidRPr="00F422FC">
        <w:rPr>
          <w:b/>
          <w:bCs/>
          <w:sz w:val="30"/>
          <w:szCs w:val="30"/>
        </w:rPr>
        <w:t xml:space="preserve">     The problem of the research has been limited to answer the following main question:</w:t>
      </w:r>
    </w:p>
    <w:p w:rsidR="0095510D" w:rsidRPr="00F422FC" w:rsidRDefault="0095510D" w:rsidP="0095510D">
      <w:pPr>
        <w:bidi w:val="0"/>
        <w:spacing w:before="240" w:after="240"/>
        <w:jc w:val="both"/>
        <w:rPr>
          <w:sz w:val="30"/>
          <w:szCs w:val="30"/>
        </w:rPr>
      </w:pPr>
      <w:r w:rsidRPr="00F422FC">
        <w:rPr>
          <w:sz w:val="30"/>
          <w:szCs w:val="30"/>
        </w:rPr>
        <w:t>→ what are the factors that influence the communicators in national and independent journals, especially their relations with press editing arts in such journals?</w:t>
      </w:r>
    </w:p>
    <w:p w:rsidR="0095510D" w:rsidRPr="00F422FC" w:rsidRDefault="0095510D" w:rsidP="0095510D">
      <w:pPr>
        <w:bidi w:val="0"/>
        <w:spacing w:before="240" w:after="240"/>
        <w:jc w:val="both"/>
        <w:rPr>
          <w:rFonts w:ascii="Constantia" w:hAnsi="Constantia"/>
          <w:b/>
          <w:bCs/>
          <w:sz w:val="30"/>
          <w:szCs w:val="30"/>
        </w:rPr>
      </w:pPr>
      <w:r w:rsidRPr="00F422FC">
        <w:rPr>
          <w:rFonts w:ascii="Constantia" w:hAnsi="Constantia"/>
          <w:b/>
          <w:bCs/>
          <w:sz w:val="30"/>
          <w:szCs w:val="30"/>
        </w:rPr>
        <w:t>Study aims:</w:t>
      </w:r>
    </w:p>
    <w:p w:rsidR="0095510D" w:rsidRPr="00F422FC" w:rsidRDefault="0095510D" w:rsidP="0095510D">
      <w:pPr>
        <w:bidi w:val="0"/>
        <w:spacing w:before="240" w:after="240"/>
        <w:jc w:val="both"/>
        <w:rPr>
          <w:sz w:val="30"/>
          <w:szCs w:val="30"/>
        </w:rPr>
      </w:pPr>
      <w:r w:rsidRPr="00F422FC">
        <w:rPr>
          <w:sz w:val="30"/>
          <w:szCs w:val="30"/>
        </w:rPr>
        <w:t xml:space="preserve"> The current study aims at identifying the most important factors that influence the communicator and their relation with the press editing arts in the national and independent Egyptian journals.</w:t>
      </w:r>
    </w:p>
    <w:p w:rsidR="0095510D" w:rsidRPr="00F422FC" w:rsidRDefault="0095510D" w:rsidP="0095510D">
      <w:pPr>
        <w:bidi w:val="0"/>
        <w:spacing w:before="240" w:after="240"/>
        <w:jc w:val="both"/>
        <w:rPr>
          <w:rFonts w:ascii="Constantia" w:hAnsi="Constantia"/>
          <w:b/>
          <w:bCs/>
          <w:sz w:val="30"/>
          <w:szCs w:val="30"/>
        </w:rPr>
      </w:pPr>
      <w:r w:rsidRPr="00F422FC">
        <w:rPr>
          <w:rFonts w:ascii="Constantia" w:hAnsi="Constantia"/>
          <w:b/>
          <w:bCs/>
          <w:sz w:val="30"/>
          <w:szCs w:val="30"/>
        </w:rPr>
        <w:t>Study limitations:</w:t>
      </w:r>
    </w:p>
    <w:p w:rsidR="0095510D" w:rsidRPr="00F422FC" w:rsidRDefault="0095510D" w:rsidP="0095510D">
      <w:pPr>
        <w:numPr>
          <w:ilvl w:val="0"/>
          <w:numId w:val="2"/>
        </w:numPr>
        <w:bidi w:val="0"/>
        <w:spacing w:before="240" w:after="240"/>
        <w:jc w:val="both"/>
        <w:rPr>
          <w:sz w:val="30"/>
          <w:szCs w:val="30"/>
        </w:rPr>
      </w:pPr>
      <w:r w:rsidRPr="00F422FC">
        <w:rPr>
          <w:sz w:val="30"/>
          <w:szCs w:val="30"/>
        </w:rPr>
        <w:t>spatial</w:t>
      </w:r>
      <w:r w:rsidRPr="00F422FC">
        <w:rPr>
          <w:rStyle w:val="apple-converted-space"/>
          <w:rFonts w:ascii="Arial" w:hAnsi="Arial" w:cs="Arial"/>
          <w:color w:val="222222"/>
          <w:sz w:val="30"/>
          <w:szCs w:val="30"/>
          <w:shd w:val="clear" w:color="auto" w:fill="FFFFFF"/>
        </w:rPr>
        <w:t> </w:t>
      </w:r>
      <w:r w:rsidRPr="00F422FC">
        <w:rPr>
          <w:sz w:val="30"/>
          <w:szCs w:val="30"/>
        </w:rPr>
        <w:t xml:space="preserve"> limitations: the current study is limited to a sample of communicators at Al-Ahram – Al-</w:t>
      </w:r>
      <w:proofErr w:type="spellStart"/>
      <w:r w:rsidRPr="00F422FC">
        <w:rPr>
          <w:sz w:val="30"/>
          <w:szCs w:val="30"/>
        </w:rPr>
        <w:t>Masry</w:t>
      </w:r>
      <w:proofErr w:type="spellEnd"/>
      <w:r w:rsidRPr="00F422FC">
        <w:rPr>
          <w:sz w:val="30"/>
          <w:szCs w:val="30"/>
        </w:rPr>
        <w:t xml:space="preserve"> Al-</w:t>
      </w:r>
      <w:proofErr w:type="spellStart"/>
      <w:r w:rsidRPr="00F422FC">
        <w:rPr>
          <w:sz w:val="30"/>
          <w:szCs w:val="30"/>
        </w:rPr>
        <w:t>Youm</w:t>
      </w:r>
      <w:proofErr w:type="spellEnd"/>
      <w:r w:rsidRPr="00F422FC">
        <w:rPr>
          <w:sz w:val="30"/>
          <w:szCs w:val="30"/>
        </w:rPr>
        <w:t xml:space="preserve"> journals.</w:t>
      </w:r>
    </w:p>
    <w:p w:rsidR="0095510D" w:rsidRPr="00F422FC" w:rsidRDefault="0095510D" w:rsidP="0095510D">
      <w:pPr>
        <w:numPr>
          <w:ilvl w:val="0"/>
          <w:numId w:val="2"/>
        </w:numPr>
        <w:bidi w:val="0"/>
        <w:spacing w:before="240" w:after="240"/>
        <w:jc w:val="both"/>
        <w:rPr>
          <w:sz w:val="30"/>
          <w:szCs w:val="30"/>
        </w:rPr>
      </w:pPr>
      <w:r w:rsidRPr="00F422FC">
        <w:rPr>
          <w:sz w:val="30"/>
          <w:szCs w:val="30"/>
        </w:rPr>
        <w:t>Time limitations: the currents study is limited to analyzing the context of press editing arts in Al-Ahram and Al-</w:t>
      </w:r>
      <w:proofErr w:type="spellStart"/>
      <w:r w:rsidRPr="00F422FC">
        <w:rPr>
          <w:sz w:val="30"/>
          <w:szCs w:val="30"/>
        </w:rPr>
        <w:t>Masry</w:t>
      </w:r>
      <w:proofErr w:type="spellEnd"/>
      <w:r w:rsidRPr="00F422FC">
        <w:rPr>
          <w:sz w:val="30"/>
          <w:szCs w:val="30"/>
        </w:rPr>
        <w:t xml:space="preserve"> Al-</w:t>
      </w:r>
      <w:proofErr w:type="spellStart"/>
      <w:r w:rsidRPr="00F422FC">
        <w:rPr>
          <w:sz w:val="30"/>
          <w:szCs w:val="30"/>
        </w:rPr>
        <w:t>Youm</w:t>
      </w:r>
      <w:proofErr w:type="spellEnd"/>
      <w:r w:rsidRPr="00F422FC">
        <w:rPr>
          <w:sz w:val="30"/>
          <w:szCs w:val="30"/>
        </w:rPr>
        <w:t xml:space="preserve"> journals issued on 1/7/2010 till 30/6/2011 according to working week system.</w:t>
      </w:r>
    </w:p>
    <w:p w:rsidR="0095510D" w:rsidRPr="00F422FC" w:rsidRDefault="0095510D" w:rsidP="0095510D">
      <w:pPr>
        <w:numPr>
          <w:ilvl w:val="0"/>
          <w:numId w:val="2"/>
        </w:numPr>
        <w:bidi w:val="0"/>
        <w:spacing w:before="240" w:after="240"/>
        <w:jc w:val="both"/>
        <w:rPr>
          <w:sz w:val="30"/>
          <w:szCs w:val="30"/>
        </w:rPr>
      </w:pPr>
      <w:r w:rsidRPr="00F422FC">
        <w:rPr>
          <w:sz w:val="30"/>
          <w:szCs w:val="30"/>
        </w:rPr>
        <w:lastRenderedPageBreak/>
        <w:t>Thematic limitations: the study is limited to identifying the most important factors that influence the communicators in national and independent journals of ( Al-Ahram – Al-</w:t>
      </w:r>
      <w:proofErr w:type="spellStart"/>
      <w:r w:rsidRPr="00F422FC">
        <w:rPr>
          <w:sz w:val="30"/>
          <w:szCs w:val="30"/>
        </w:rPr>
        <w:t>Masry</w:t>
      </w:r>
      <w:proofErr w:type="spellEnd"/>
      <w:r w:rsidRPr="00F422FC">
        <w:rPr>
          <w:sz w:val="30"/>
          <w:szCs w:val="30"/>
        </w:rPr>
        <w:t xml:space="preserve"> Al-</w:t>
      </w:r>
      <w:proofErr w:type="spellStart"/>
      <w:r w:rsidRPr="00F422FC">
        <w:rPr>
          <w:sz w:val="30"/>
          <w:szCs w:val="30"/>
        </w:rPr>
        <w:t>Youm</w:t>
      </w:r>
      <w:proofErr w:type="spellEnd"/>
      <w:r w:rsidRPr="00F422FC">
        <w:rPr>
          <w:sz w:val="30"/>
          <w:szCs w:val="30"/>
        </w:rPr>
        <w:t>).</w:t>
      </w:r>
    </w:p>
    <w:p w:rsidR="0095510D" w:rsidRPr="00F422FC" w:rsidRDefault="0095510D" w:rsidP="0095510D">
      <w:pPr>
        <w:bidi w:val="0"/>
        <w:spacing w:before="240" w:after="240"/>
        <w:jc w:val="both"/>
        <w:rPr>
          <w:rFonts w:ascii="Constantia" w:hAnsi="Constantia"/>
          <w:b/>
          <w:bCs/>
          <w:sz w:val="30"/>
          <w:szCs w:val="30"/>
        </w:rPr>
      </w:pPr>
    </w:p>
    <w:p w:rsidR="0095510D" w:rsidRPr="00F422FC" w:rsidRDefault="0095510D" w:rsidP="0095510D">
      <w:pPr>
        <w:bidi w:val="0"/>
        <w:spacing w:before="240" w:after="240"/>
        <w:jc w:val="both"/>
        <w:rPr>
          <w:rFonts w:ascii="Constantia" w:hAnsi="Constantia"/>
          <w:b/>
          <w:bCs/>
          <w:sz w:val="30"/>
          <w:szCs w:val="30"/>
        </w:rPr>
      </w:pPr>
      <w:r w:rsidRPr="00F422FC">
        <w:rPr>
          <w:rFonts w:ascii="Constantia" w:hAnsi="Constantia"/>
          <w:b/>
          <w:bCs/>
          <w:sz w:val="30"/>
          <w:szCs w:val="30"/>
        </w:rPr>
        <w:t>Study type:</w:t>
      </w:r>
    </w:p>
    <w:p w:rsidR="0095510D" w:rsidRPr="00F422FC" w:rsidRDefault="0095510D" w:rsidP="0095510D">
      <w:pPr>
        <w:bidi w:val="0"/>
        <w:spacing w:before="240" w:after="240"/>
        <w:ind w:firstLine="720"/>
        <w:jc w:val="both"/>
        <w:rPr>
          <w:sz w:val="30"/>
          <w:szCs w:val="30"/>
        </w:rPr>
      </w:pPr>
      <w:r w:rsidRPr="00F422FC">
        <w:rPr>
          <w:sz w:val="30"/>
          <w:szCs w:val="30"/>
        </w:rPr>
        <w:t>This study belongs to the descriptive researches which counted on media survey method with its civil and annalistic ways on a sample of communicators of Al-Ahram and Al-</w:t>
      </w:r>
      <w:proofErr w:type="spellStart"/>
      <w:r w:rsidRPr="00F422FC">
        <w:rPr>
          <w:sz w:val="30"/>
          <w:szCs w:val="30"/>
        </w:rPr>
        <w:t>Masry</w:t>
      </w:r>
      <w:proofErr w:type="spellEnd"/>
      <w:r w:rsidRPr="00F422FC">
        <w:rPr>
          <w:sz w:val="30"/>
          <w:szCs w:val="30"/>
        </w:rPr>
        <w:t xml:space="preserve"> Al-</w:t>
      </w:r>
      <w:proofErr w:type="spellStart"/>
      <w:r w:rsidRPr="00F422FC">
        <w:rPr>
          <w:sz w:val="30"/>
          <w:szCs w:val="30"/>
        </w:rPr>
        <w:t>Youm</w:t>
      </w:r>
      <w:proofErr w:type="spellEnd"/>
      <w:r w:rsidRPr="00F422FC">
        <w:rPr>
          <w:sz w:val="30"/>
          <w:szCs w:val="30"/>
        </w:rPr>
        <w:t xml:space="preserve">, in addition to surveying a sample of journals under study for examining the </w:t>
      </w:r>
      <w:proofErr w:type="spellStart"/>
      <w:r w:rsidRPr="00F422FC">
        <w:rPr>
          <w:sz w:val="30"/>
          <w:szCs w:val="30"/>
        </w:rPr>
        <w:t>affect</w:t>
      </w:r>
      <w:proofErr w:type="spellEnd"/>
      <w:r w:rsidRPr="00F422FC">
        <w:rPr>
          <w:sz w:val="30"/>
          <w:szCs w:val="30"/>
        </w:rPr>
        <w:t xml:space="preserve"> of the relevant factors on the press material published in such journals which were presented in the annalistic study.</w:t>
      </w:r>
    </w:p>
    <w:p w:rsidR="0095510D" w:rsidRPr="00F422FC" w:rsidRDefault="0095510D" w:rsidP="0095510D">
      <w:pPr>
        <w:bidi w:val="0"/>
        <w:spacing w:before="240" w:after="240"/>
        <w:jc w:val="both"/>
        <w:rPr>
          <w:rFonts w:ascii="Constantia" w:hAnsi="Constantia"/>
          <w:b/>
          <w:bCs/>
          <w:sz w:val="30"/>
          <w:szCs w:val="30"/>
        </w:rPr>
      </w:pPr>
      <w:r w:rsidRPr="00F422FC">
        <w:rPr>
          <w:rFonts w:ascii="Constantia" w:hAnsi="Constantia"/>
          <w:b/>
          <w:bCs/>
          <w:sz w:val="30"/>
          <w:szCs w:val="30"/>
        </w:rPr>
        <w:t xml:space="preserve">Community of the study: </w:t>
      </w:r>
    </w:p>
    <w:p w:rsidR="0095510D" w:rsidRPr="00F422FC" w:rsidRDefault="0095510D" w:rsidP="0095510D">
      <w:pPr>
        <w:bidi w:val="0"/>
        <w:spacing w:before="240" w:after="240"/>
        <w:ind w:firstLine="720"/>
        <w:jc w:val="both"/>
        <w:rPr>
          <w:sz w:val="30"/>
          <w:szCs w:val="30"/>
        </w:rPr>
      </w:pPr>
      <w:r w:rsidRPr="00F422FC">
        <w:rPr>
          <w:sz w:val="30"/>
          <w:szCs w:val="30"/>
        </w:rPr>
        <w:t>The community of the study is represented in the documentary community that include Al-Ahram and Al-</w:t>
      </w:r>
      <w:proofErr w:type="spellStart"/>
      <w:r w:rsidRPr="00F422FC">
        <w:rPr>
          <w:sz w:val="30"/>
          <w:szCs w:val="30"/>
        </w:rPr>
        <w:t>Masry</w:t>
      </w:r>
      <w:proofErr w:type="spellEnd"/>
      <w:r w:rsidRPr="00F422FC">
        <w:rPr>
          <w:sz w:val="30"/>
          <w:szCs w:val="30"/>
        </w:rPr>
        <w:t xml:space="preserve"> Al-</w:t>
      </w:r>
      <w:proofErr w:type="spellStart"/>
      <w:r w:rsidRPr="00F422FC">
        <w:rPr>
          <w:sz w:val="30"/>
          <w:szCs w:val="30"/>
        </w:rPr>
        <w:t>Youm</w:t>
      </w:r>
      <w:proofErr w:type="spellEnd"/>
      <w:r w:rsidRPr="00F422FC">
        <w:rPr>
          <w:sz w:val="30"/>
          <w:szCs w:val="30"/>
        </w:rPr>
        <w:t xml:space="preserve"> journals, the human community is represented in communicators like; editors, division chiefs ,photographers , Secretary Editors s in both journals.</w:t>
      </w:r>
    </w:p>
    <w:p w:rsidR="0095510D" w:rsidRPr="00F422FC" w:rsidRDefault="0095510D" w:rsidP="0095510D">
      <w:pPr>
        <w:bidi w:val="0"/>
        <w:spacing w:before="240" w:after="240"/>
        <w:jc w:val="both"/>
        <w:rPr>
          <w:rFonts w:ascii="Constantia" w:hAnsi="Constantia"/>
          <w:b/>
          <w:bCs/>
          <w:sz w:val="30"/>
          <w:szCs w:val="30"/>
        </w:rPr>
      </w:pPr>
      <w:r w:rsidRPr="00F422FC">
        <w:rPr>
          <w:rFonts w:ascii="Constantia" w:hAnsi="Constantia"/>
          <w:b/>
          <w:bCs/>
          <w:sz w:val="30"/>
          <w:szCs w:val="30"/>
        </w:rPr>
        <w:t>The study sample:</w:t>
      </w:r>
    </w:p>
    <w:p w:rsidR="0095510D" w:rsidRPr="00F422FC" w:rsidRDefault="0095510D" w:rsidP="0095510D">
      <w:pPr>
        <w:bidi w:val="0"/>
        <w:spacing w:before="240" w:after="240"/>
        <w:ind w:firstLine="720"/>
        <w:jc w:val="both"/>
        <w:rPr>
          <w:sz w:val="30"/>
          <w:szCs w:val="30"/>
        </w:rPr>
      </w:pPr>
      <w:r w:rsidRPr="00F422FC">
        <w:rPr>
          <w:sz w:val="30"/>
          <w:szCs w:val="30"/>
        </w:rPr>
        <w:t>The researcher has limited her annalistic study on a sample of both Al-Ahram and Al-</w:t>
      </w:r>
      <w:proofErr w:type="spellStart"/>
      <w:r w:rsidRPr="00F422FC">
        <w:rPr>
          <w:sz w:val="30"/>
          <w:szCs w:val="30"/>
        </w:rPr>
        <w:t>Masry</w:t>
      </w:r>
      <w:proofErr w:type="spellEnd"/>
      <w:r w:rsidRPr="00F422FC">
        <w:rPr>
          <w:sz w:val="30"/>
          <w:szCs w:val="30"/>
        </w:rPr>
        <w:t xml:space="preserve"> Al-</w:t>
      </w:r>
      <w:proofErr w:type="spellStart"/>
      <w:r w:rsidRPr="00F422FC">
        <w:rPr>
          <w:sz w:val="30"/>
          <w:szCs w:val="30"/>
        </w:rPr>
        <w:t>Youm</w:t>
      </w:r>
      <w:proofErr w:type="spellEnd"/>
      <w:r w:rsidRPr="00F422FC">
        <w:rPr>
          <w:sz w:val="30"/>
          <w:szCs w:val="30"/>
        </w:rPr>
        <w:t xml:space="preserve"> journals issued on 1/7/2010 till 30/6/20100. She has also applied a civil study on a sample of communicators in those journals using available sample method for representing the whole changes of the study. The currents study has been conducted on a sample of 20 items.</w:t>
      </w:r>
    </w:p>
    <w:p w:rsidR="0095510D" w:rsidRPr="00F422FC" w:rsidRDefault="0095510D" w:rsidP="0095510D">
      <w:pPr>
        <w:bidi w:val="0"/>
        <w:spacing w:before="240" w:after="240"/>
        <w:jc w:val="both"/>
        <w:rPr>
          <w:rFonts w:ascii="Constantia" w:hAnsi="Constantia"/>
          <w:b/>
          <w:bCs/>
          <w:sz w:val="30"/>
          <w:szCs w:val="30"/>
        </w:rPr>
      </w:pPr>
      <w:r w:rsidRPr="00F422FC">
        <w:rPr>
          <w:rFonts w:ascii="Constantia" w:hAnsi="Constantia"/>
          <w:b/>
          <w:bCs/>
          <w:sz w:val="30"/>
          <w:szCs w:val="30"/>
        </w:rPr>
        <w:t>Means and method of data collection:</w:t>
      </w:r>
    </w:p>
    <w:p w:rsidR="0095510D" w:rsidRPr="00F422FC" w:rsidRDefault="0095510D" w:rsidP="0095510D">
      <w:pPr>
        <w:bidi w:val="0"/>
        <w:spacing w:before="240" w:after="240"/>
        <w:ind w:firstLine="720"/>
        <w:jc w:val="both"/>
        <w:rPr>
          <w:sz w:val="30"/>
          <w:szCs w:val="30"/>
        </w:rPr>
      </w:pPr>
      <w:r w:rsidRPr="00F422FC">
        <w:rPr>
          <w:sz w:val="30"/>
          <w:szCs w:val="30"/>
        </w:rPr>
        <w:t>The data has been collected through a group of means; context analysis journal, interpretive</w:t>
      </w:r>
      <w:r w:rsidRPr="00F422FC">
        <w:rPr>
          <w:rStyle w:val="apple-converted-space"/>
          <w:rFonts w:ascii="Arial" w:hAnsi="Arial" w:cs="Arial"/>
          <w:color w:val="222222"/>
          <w:sz w:val="30"/>
          <w:szCs w:val="30"/>
          <w:shd w:val="clear" w:color="auto" w:fill="FFFFFF"/>
        </w:rPr>
        <w:t> </w:t>
      </w:r>
      <w:r w:rsidRPr="00F422FC">
        <w:rPr>
          <w:sz w:val="30"/>
          <w:szCs w:val="30"/>
        </w:rPr>
        <w:t>journal, and interviews.</w:t>
      </w:r>
    </w:p>
    <w:p w:rsidR="0095510D" w:rsidRPr="00F422FC" w:rsidRDefault="0095510D" w:rsidP="0095510D">
      <w:pPr>
        <w:bidi w:val="0"/>
        <w:spacing w:before="240" w:after="240"/>
        <w:jc w:val="both"/>
        <w:rPr>
          <w:b/>
          <w:bCs/>
          <w:sz w:val="30"/>
          <w:szCs w:val="30"/>
        </w:rPr>
      </w:pPr>
      <w:r w:rsidRPr="00F422FC">
        <w:rPr>
          <w:b/>
          <w:bCs/>
          <w:sz w:val="30"/>
          <w:szCs w:val="30"/>
        </w:rPr>
        <w:t>The statistical methods used in the study:</w:t>
      </w:r>
    </w:p>
    <w:p w:rsidR="0095510D" w:rsidRPr="00F422FC" w:rsidRDefault="0095510D" w:rsidP="0095510D">
      <w:pPr>
        <w:bidi w:val="0"/>
        <w:spacing w:before="240" w:after="240"/>
        <w:ind w:firstLine="720"/>
        <w:jc w:val="both"/>
        <w:rPr>
          <w:sz w:val="30"/>
          <w:szCs w:val="30"/>
        </w:rPr>
      </w:pPr>
      <w:r w:rsidRPr="00F422FC">
        <w:rPr>
          <w:sz w:val="30"/>
          <w:szCs w:val="30"/>
        </w:rPr>
        <w:t>The researcher has conducted a statistical analysis for the data of this study through computer by using SPSS (Statistical Package for social science) for windows program.</w:t>
      </w:r>
    </w:p>
    <w:p w:rsidR="0095510D" w:rsidRPr="00F422FC" w:rsidRDefault="0095510D" w:rsidP="0095510D">
      <w:pPr>
        <w:bidi w:val="0"/>
        <w:spacing w:before="240" w:after="240"/>
        <w:jc w:val="both"/>
        <w:rPr>
          <w:rFonts w:ascii="Constantia" w:hAnsi="Constantia"/>
          <w:b/>
          <w:bCs/>
          <w:sz w:val="30"/>
          <w:szCs w:val="30"/>
        </w:rPr>
      </w:pPr>
      <w:r w:rsidRPr="00F422FC">
        <w:rPr>
          <w:rFonts w:ascii="Constantia" w:hAnsi="Constantia"/>
          <w:b/>
          <w:bCs/>
          <w:sz w:val="30"/>
          <w:szCs w:val="30"/>
        </w:rPr>
        <w:lastRenderedPageBreak/>
        <w:t>Study conclusions;</w:t>
      </w:r>
    </w:p>
    <w:p w:rsidR="0095510D" w:rsidRPr="00F422FC" w:rsidRDefault="0095510D" w:rsidP="0095510D">
      <w:pPr>
        <w:numPr>
          <w:ilvl w:val="0"/>
          <w:numId w:val="3"/>
        </w:numPr>
        <w:bidi w:val="0"/>
        <w:spacing w:before="240" w:after="240"/>
        <w:jc w:val="both"/>
        <w:rPr>
          <w:sz w:val="30"/>
          <w:szCs w:val="30"/>
        </w:rPr>
      </w:pPr>
      <w:r w:rsidRPr="00F422FC">
        <w:rPr>
          <w:sz w:val="30"/>
          <w:szCs w:val="30"/>
        </w:rPr>
        <w:t>The communicator's influencing factors are different in their type of effect according to the different kinds of journals in which the communicator works.</w:t>
      </w:r>
    </w:p>
    <w:p w:rsidR="0095510D" w:rsidRPr="00F422FC" w:rsidRDefault="0095510D" w:rsidP="0095510D">
      <w:pPr>
        <w:numPr>
          <w:ilvl w:val="0"/>
          <w:numId w:val="3"/>
        </w:numPr>
        <w:bidi w:val="0"/>
        <w:spacing w:before="240" w:after="240"/>
        <w:jc w:val="both"/>
        <w:rPr>
          <w:sz w:val="30"/>
          <w:szCs w:val="30"/>
        </w:rPr>
      </w:pPr>
      <w:r w:rsidRPr="00F422FC">
        <w:rPr>
          <w:sz w:val="30"/>
          <w:szCs w:val="30"/>
        </w:rPr>
        <w:t xml:space="preserve">There is a complete direct connection between journals' and communicator's sequence of interest in the editing materials like; </w:t>
      </w:r>
      <w:r w:rsidRPr="00F422FC">
        <w:rPr>
          <w:rFonts w:hint="cs"/>
          <w:sz w:val="30"/>
          <w:szCs w:val="30"/>
          <w:lang w:bidi="ar"/>
        </w:rPr>
        <w:t>news article</w:t>
      </w:r>
      <w:r w:rsidRPr="00F422FC">
        <w:rPr>
          <w:sz w:val="30"/>
          <w:szCs w:val="30"/>
          <w:lang w:bidi="ar"/>
        </w:rPr>
        <w:t>s</w:t>
      </w:r>
      <w:r w:rsidRPr="00F422FC">
        <w:rPr>
          <w:sz w:val="30"/>
          <w:szCs w:val="30"/>
        </w:rPr>
        <w:t>- opinion materials – interpretive materials – non-journalism materials.</w:t>
      </w:r>
    </w:p>
    <w:p w:rsidR="0095510D" w:rsidRPr="00F422FC" w:rsidRDefault="0095510D" w:rsidP="0095510D">
      <w:pPr>
        <w:numPr>
          <w:ilvl w:val="0"/>
          <w:numId w:val="3"/>
        </w:numPr>
        <w:bidi w:val="0"/>
        <w:spacing w:before="240" w:after="240"/>
        <w:jc w:val="both"/>
        <w:rPr>
          <w:sz w:val="30"/>
          <w:szCs w:val="30"/>
        </w:rPr>
      </w:pPr>
      <w:r w:rsidRPr="00F422FC">
        <w:rPr>
          <w:sz w:val="30"/>
          <w:szCs w:val="30"/>
        </w:rPr>
        <w:t>There is a statistical relationship between the goals that the communicator seeks to achieve through publishing the topics and goals of the press material mentioned in the context of Al-</w:t>
      </w:r>
      <w:proofErr w:type="spellStart"/>
      <w:r w:rsidRPr="00F422FC">
        <w:rPr>
          <w:sz w:val="30"/>
          <w:szCs w:val="30"/>
        </w:rPr>
        <w:t>Masry</w:t>
      </w:r>
      <w:proofErr w:type="spellEnd"/>
      <w:r w:rsidRPr="00F422FC">
        <w:rPr>
          <w:sz w:val="30"/>
          <w:szCs w:val="30"/>
        </w:rPr>
        <w:t xml:space="preserve"> Al-</w:t>
      </w:r>
      <w:proofErr w:type="spellStart"/>
      <w:r w:rsidRPr="00F422FC">
        <w:rPr>
          <w:sz w:val="30"/>
          <w:szCs w:val="30"/>
        </w:rPr>
        <w:t>Youm</w:t>
      </w:r>
      <w:proofErr w:type="spellEnd"/>
      <w:r w:rsidRPr="00F422FC">
        <w:rPr>
          <w:sz w:val="30"/>
          <w:szCs w:val="30"/>
        </w:rPr>
        <w:t xml:space="preserve"> journal, while this relation hasn't been proven in the context of the Al-Ahram journal.</w:t>
      </w:r>
    </w:p>
    <w:p w:rsidR="0095510D" w:rsidRPr="00F422FC" w:rsidRDefault="0095510D" w:rsidP="0095510D">
      <w:pPr>
        <w:numPr>
          <w:ilvl w:val="0"/>
          <w:numId w:val="3"/>
        </w:numPr>
        <w:bidi w:val="0"/>
        <w:spacing w:before="240" w:after="240"/>
        <w:jc w:val="both"/>
        <w:rPr>
          <w:sz w:val="30"/>
          <w:szCs w:val="30"/>
        </w:rPr>
      </w:pPr>
      <w:r w:rsidRPr="00F422FC">
        <w:rPr>
          <w:sz w:val="30"/>
          <w:szCs w:val="30"/>
        </w:rPr>
        <w:t>There are a statistically differences between the averages of communicators' degrees in both Al-Ahram and Al-</w:t>
      </w:r>
      <w:proofErr w:type="spellStart"/>
      <w:r w:rsidRPr="00F422FC">
        <w:rPr>
          <w:sz w:val="30"/>
          <w:szCs w:val="30"/>
        </w:rPr>
        <w:t>Masry</w:t>
      </w:r>
      <w:proofErr w:type="spellEnd"/>
      <w:r w:rsidRPr="00F422FC">
        <w:rPr>
          <w:sz w:val="30"/>
          <w:szCs w:val="30"/>
        </w:rPr>
        <w:t xml:space="preserve"> Al-</w:t>
      </w:r>
      <w:proofErr w:type="spellStart"/>
      <w:r w:rsidRPr="00F422FC">
        <w:rPr>
          <w:sz w:val="30"/>
          <w:szCs w:val="30"/>
        </w:rPr>
        <w:t>Youm</w:t>
      </w:r>
      <w:proofErr w:type="spellEnd"/>
      <w:r w:rsidRPr="00F422FC">
        <w:rPr>
          <w:sz w:val="30"/>
          <w:szCs w:val="30"/>
        </w:rPr>
        <w:t xml:space="preserve"> journals in a degree in  adaption recent communication technology methods in the field of journalism for the favor of the communicators of Al-</w:t>
      </w:r>
      <w:proofErr w:type="spellStart"/>
      <w:r w:rsidRPr="00F422FC">
        <w:rPr>
          <w:sz w:val="30"/>
          <w:szCs w:val="30"/>
        </w:rPr>
        <w:t>Masry</w:t>
      </w:r>
      <w:proofErr w:type="spellEnd"/>
      <w:r w:rsidRPr="00F422FC">
        <w:rPr>
          <w:sz w:val="30"/>
          <w:szCs w:val="30"/>
        </w:rPr>
        <w:t xml:space="preserve"> Al-</w:t>
      </w:r>
      <w:proofErr w:type="spellStart"/>
      <w:r w:rsidRPr="00F422FC">
        <w:rPr>
          <w:sz w:val="30"/>
          <w:szCs w:val="30"/>
        </w:rPr>
        <w:t>Youm</w:t>
      </w:r>
      <w:proofErr w:type="spellEnd"/>
      <w:r w:rsidRPr="00F422FC">
        <w:rPr>
          <w:sz w:val="30"/>
          <w:szCs w:val="30"/>
        </w:rPr>
        <w:t>.</w:t>
      </w:r>
    </w:p>
    <w:p w:rsidR="0095510D" w:rsidRPr="00F422FC" w:rsidRDefault="0095510D" w:rsidP="0095510D">
      <w:pPr>
        <w:numPr>
          <w:ilvl w:val="0"/>
          <w:numId w:val="3"/>
        </w:numPr>
        <w:bidi w:val="0"/>
        <w:spacing w:before="240" w:after="240"/>
        <w:jc w:val="both"/>
        <w:rPr>
          <w:sz w:val="30"/>
          <w:szCs w:val="30"/>
        </w:rPr>
      </w:pPr>
      <w:r w:rsidRPr="00F422FC">
        <w:rPr>
          <w:sz w:val="30"/>
          <w:szCs w:val="30"/>
        </w:rPr>
        <w:t>There is no statistically difference between the averages of degrees of communicators of both Al-Ahram and Al-</w:t>
      </w:r>
      <w:proofErr w:type="spellStart"/>
      <w:r w:rsidRPr="00F422FC">
        <w:rPr>
          <w:sz w:val="30"/>
          <w:szCs w:val="30"/>
        </w:rPr>
        <w:t>Masry</w:t>
      </w:r>
      <w:proofErr w:type="spellEnd"/>
      <w:r w:rsidRPr="00F422FC">
        <w:rPr>
          <w:sz w:val="30"/>
          <w:szCs w:val="30"/>
        </w:rPr>
        <w:t xml:space="preserve"> Al-</w:t>
      </w:r>
      <w:proofErr w:type="spellStart"/>
      <w:r w:rsidRPr="00F422FC">
        <w:rPr>
          <w:sz w:val="30"/>
          <w:szCs w:val="30"/>
        </w:rPr>
        <w:t>Youm</w:t>
      </w:r>
      <w:proofErr w:type="spellEnd"/>
      <w:r w:rsidRPr="00F422FC">
        <w:rPr>
          <w:sz w:val="30"/>
          <w:szCs w:val="30"/>
        </w:rPr>
        <w:t xml:space="preserve"> journals in the aspects of complying with the audience's need of the press material.</w:t>
      </w:r>
    </w:p>
    <w:p w:rsidR="0095510D" w:rsidRPr="00F422FC" w:rsidRDefault="0095510D" w:rsidP="0095510D">
      <w:pPr>
        <w:numPr>
          <w:ilvl w:val="0"/>
          <w:numId w:val="3"/>
        </w:numPr>
        <w:bidi w:val="0"/>
        <w:spacing w:before="240" w:after="240"/>
        <w:jc w:val="both"/>
        <w:rPr>
          <w:sz w:val="30"/>
          <w:szCs w:val="30"/>
        </w:rPr>
      </w:pPr>
      <w:r w:rsidRPr="00F422FC">
        <w:rPr>
          <w:sz w:val="30"/>
          <w:szCs w:val="30"/>
        </w:rPr>
        <w:t>The variables of ( type- field of specialization -residence- partial Affiliation – years of experience- age) haven't influenced the degree of the effect of  the communicators' influencing factors in journals under study , but the communicator profession has influenced it.</w:t>
      </w:r>
    </w:p>
    <w:p w:rsidR="0095510D" w:rsidRPr="00F422FC" w:rsidRDefault="0095510D" w:rsidP="0095510D">
      <w:pPr>
        <w:bidi w:val="0"/>
        <w:spacing w:before="120" w:after="120" w:line="360" w:lineRule="auto"/>
        <w:jc w:val="both"/>
        <w:rPr>
          <w:sz w:val="30"/>
          <w:szCs w:val="30"/>
        </w:rPr>
      </w:pPr>
    </w:p>
    <w:p w:rsidR="0095510D" w:rsidRPr="00F422FC" w:rsidRDefault="0095510D" w:rsidP="0095510D">
      <w:pPr>
        <w:bidi w:val="0"/>
        <w:jc w:val="both"/>
        <w:rPr>
          <w:sz w:val="26"/>
          <w:szCs w:val="26"/>
        </w:rPr>
      </w:pPr>
    </w:p>
    <w:p w:rsidR="0095510D" w:rsidRPr="00F422FC" w:rsidRDefault="0095510D" w:rsidP="0095510D">
      <w:pPr>
        <w:bidi w:val="0"/>
        <w:rPr>
          <w:sz w:val="26"/>
          <w:szCs w:val="26"/>
        </w:rPr>
      </w:pPr>
    </w:p>
    <w:p w:rsidR="0095510D" w:rsidRPr="00F422FC" w:rsidRDefault="0095510D" w:rsidP="0095510D">
      <w:pPr>
        <w:bidi w:val="0"/>
        <w:rPr>
          <w:sz w:val="26"/>
          <w:szCs w:val="26"/>
        </w:rPr>
      </w:pPr>
    </w:p>
    <w:p w:rsidR="00A50D6C" w:rsidRDefault="00A50D6C">
      <w:pPr>
        <w:rPr>
          <w:lang w:bidi="ar-SA"/>
        </w:rPr>
      </w:pPr>
      <w:bookmarkStart w:id="0" w:name="_GoBack"/>
      <w:bookmarkEnd w:id="0"/>
    </w:p>
    <w:sectPr w:rsidR="00A50D6C" w:rsidSect="0097415B">
      <w:headerReference w:type="even" r:id="rId8"/>
      <w:headerReference w:type="default" r:id="rId9"/>
      <w:footerReference w:type="even" r:id="rId10"/>
      <w:footerReference w:type="default" r:id="rId11"/>
      <w:headerReference w:type="first" r:id="rId12"/>
      <w:footnotePr>
        <w:numRestart w:val="eachPage"/>
      </w:footnotePr>
      <w:pgSz w:w="11907" w:h="16840" w:code="9"/>
      <w:pgMar w:top="1701" w:right="1701" w:bottom="1701" w:left="1701" w:header="709" w:footer="709" w:gutter="0"/>
      <w:pgNumType w:start="43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659" w:rsidRDefault="002F6659" w:rsidP="00597CAE">
      <w:r>
        <w:separator/>
      </w:r>
    </w:p>
  </w:endnote>
  <w:endnote w:type="continuationSeparator" w:id="0">
    <w:p w:rsidR="002F6659" w:rsidRDefault="002F6659" w:rsidP="0059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F_Najed">
    <w:altName w:val="Times New Roman"/>
    <w:charset w:val="B2"/>
    <w:family w:val="auto"/>
    <w:pitch w:val="variable"/>
    <w:sig w:usb0="00002001" w:usb1="00000000" w:usb2="00000000" w:usb3="00000000" w:csb0="00000040" w:csb1="00000000"/>
  </w:font>
  <w:font w:name="TimesNewRomanPS-BoldMT">
    <w:panose1 w:val="00000000000000000000"/>
    <w:charset w:val="B2"/>
    <w:family w:val="auto"/>
    <w:notTrueType/>
    <w:pitch w:val="default"/>
    <w:sig w:usb0="00002001" w:usb1="00000000" w:usb2="00000000" w:usb3="00000000" w:csb0="00000040" w:csb1="00000000"/>
  </w:font>
  <w:font w:name="ArialMT">
    <w:panose1 w:val="00000000000000000000"/>
    <w:charset w:val="B2"/>
    <w:family w:val="auto"/>
    <w:notTrueType/>
    <w:pitch w:val="default"/>
    <w:sig w:usb0="00002001" w:usb1="00000000" w:usb2="00000000" w:usb3="00000000" w:csb0="00000040" w:csb1="00000000"/>
  </w:font>
  <w:font w:name="Motken noqta">
    <w:altName w:val="Times New Roman"/>
    <w:charset w:val="B2"/>
    <w:family w:val="auto"/>
    <w:pitch w:val="variable"/>
    <w:sig w:usb0="00006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imple Bold Jut Out">
    <w:panose1 w:val="02010401010101010101"/>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PT Bold Dusky">
    <w:panose1 w:val="02010400000000000000"/>
    <w:charset w:val="B2"/>
    <w:family w:val="auto"/>
    <w:pitch w:val="variable"/>
    <w:sig w:usb0="00002001" w:usb1="80000000" w:usb2="00000008" w:usb3="00000000" w:csb0="00000040"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BB" w:rsidRDefault="0083660E" w:rsidP="00B856D7">
    <w:pPr>
      <w:pStyle w:val="a5"/>
      <w:framePr w:wrap="around" w:vAnchor="text" w:hAnchor="text" w:y="1"/>
      <w:rPr>
        <w:rStyle w:val="a4"/>
      </w:rPr>
    </w:pPr>
    <w:r>
      <w:rPr>
        <w:rStyle w:val="a4"/>
        <w:rtl/>
      </w:rPr>
      <w:fldChar w:fldCharType="begin"/>
    </w:r>
    <w:r>
      <w:rPr>
        <w:rStyle w:val="a4"/>
      </w:rPr>
      <w:instrText xml:space="preserve">PAGE  </w:instrText>
    </w:r>
    <w:r>
      <w:rPr>
        <w:rStyle w:val="a4"/>
        <w:rtl/>
      </w:rPr>
      <w:fldChar w:fldCharType="end"/>
    </w:r>
  </w:p>
  <w:p w:rsidR="00E264BB" w:rsidRDefault="002F6659" w:rsidP="003A54E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69169713"/>
      <w:placeholder>
        <w:docPart w:val="41E2E96EDD2A43E5BD0FA5B6524A65A9"/>
      </w:placeholder>
      <w:temporary/>
      <w:showingPlcHdr/>
    </w:sdtPr>
    <w:sdtContent>
      <w:p w:rsidR="00C5485E" w:rsidRDefault="00C5485E">
        <w:pPr>
          <w:pStyle w:val="a5"/>
        </w:pPr>
        <w:r>
          <w:rPr>
            <w:rtl/>
            <w:lang w:val="ar-SA" w:bidi="ar-SA"/>
          </w:rPr>
          <w:t>[اكتب نصاً]</w:t>
        </w:r>
      </w:p>
    </w:sdtContent>
  </w:sdt>
  <w:p w:rsidR="00E264BB" w:rsidRDefault="002F6659" w:rsidP="003A54E6">
    <w:pPr>
      <w:pStyle w:val="a5"/>
      <w:ind w:right="360"/>
      <w:rPr>
        <w:lang w:bidi="ar-OM"/>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659" w:rsidRDefault="002F6659" w:rsidP="00597CAE">
      <w:r>
        <w:separator/>
      </w:r>
    </w:p>
  </w:footnote>
  <w:footnote w:type="continuationSeparator" w:id="0">
    <w:p w:rsidR="002F6659" w:rsidRDefault="002F6659" w:rsidP="00597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BB" w:rsidRDefault="0083660E" w:rsidP="003A54E6">
    <w:pPr>
      <w:pStyle w:val="a3"/>
      <w:framePr w:wrap="around" w:vAnchor="text" w:hAnchor="text" w:y="1"/>
      <w:rPr>
        <w:rStyle w:val="a4"/>
      </w:rPr>
    </w:pPr>
    <w:r>
      <w:rPr>
        <w:rStyle w:val="a4"/>
        <w:rtl/>
      </w:rPr>
      <w:fldChar w:fldCharType="begin"/>
    </w:r>
    <w:r>
      <w:rPr>
        <w:rStyle w:val="a4"/>
      </w:rPr>
      <w:instrText xml:space="preserve">PAGE  </w:instrText>
    </w:r>
    <w:r>
      <w:rPr>
        <w:rStyle w:val="a4"/>
        <w:rtl/>
      </w:rPr>
      <w:fldChar w:fldCharType="end"/>
    </w:r>
  </w:p>
  <w:p w:rsidR="00E264BB" w:rsidRDefault="002F6659" w:rsidP="00EA007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BB" w:rsidRPr="009B7E03" w:rsidRDefault="0083660E" w:rsidP="00B93FAE">
    <w:pPr>
      <w:pStyle w:val="a3"/>
      <w:framePr w:wrap="around" w:vAnchor="text" w:hAnchor="page" w:x="1702" w:y="87"/>
      <w:rPr>
        <w:rStyle w:val="a4"/>
        <w:b/>
        <w:bCs/>
        <w:lang w:bidi="ar-OM"/>
      </w:rPr>
    </w:pPr>
    <w:r w:rsidRPr="009B7E03">
      <w:rPr>
        <w:rStyle w:val="a4"/>
        <w:b/>
        <w:bCs/>
        <w:rtl/>
      </w:rPr>
      <w:fldChar w:fldCharType="begin"/>
    </w:r>
    <w:r w:rsidRPr="009B7E03">
      <w:rPr>
        <w:rStyle w:val="a4"/>
        <w:b/>
        <w:bCs/>
      </w:rPr>
      <w:instrText xml:space="preserve">PAGE  </w:instrText>
    </w:r>
    <w:r w:rsidRPr="009B7E03">
      <w:rPr>
        <w:rStyle w:val="a4"/>
        <w:b/>
        <w:bCs/>
        <w:rtl/>
      </w:rPr>
      <w:fldChar w:fldCharType="separate"/>
    </w:r>
    <w:r w:rsidR="00FD4B0D">
      <w:rPr>
        <w:rStyle w:val="a4"/>
        <w:b/>
        <w:bCs/>
        <w:noProof/>
        <w:rtl/>
      </w:rPr>
      <w:t>438</w:t>
    </w:r>
    <w:r w:rsidRPr="009B7E03">
      <w:rPr>
        <w:rStyle w:val="a4"/>
        <w:b/>
        <w:bCs/>
        <w:rtl/>
      </w:rPr>
      <w:fldChar w:fldCharType="end"/>
    </w:r>
  </w:p>
  <w:p w:rsidR="00E264BB" w:rsidRPr="009B7E03" w:rsidRDefault="00597CAE" w:rsidP="00EA007B">
    <w:pPr>
      <w:pStyle w:val="a3"/>
      <w:tabs>
        <w:tab w:val="clear" w:pos="4153"/>
        <w:tab w:val="clear" w:pos="8306"/>
        <w:tab w:val="left" w:pos="5993"/>
      </w:tabs>
      <w:ind w:right="360"/>
      <w:rPr>
        <w:sz w:val="20"/>
        <w:szCs w:val="20"/>
        <w:rtl/>
        <w:lang w:bidi="ar-SA"/>
      </w:rPr>
    </w:pPr>
    <w:r>
      <w:rPr>
        <w:b/>
        <w:bCs/>
        <w:noProof/>
        <w:sz w:val="44"/>
        <w:szCs w:val="44"/>
        <w:rtl/>
        <w:lang w:bidi="ar-SA"/>
      </w:rPr>
      <mc:AlternateContent>
        <mc:Choice Requires="wps">
          <w:drawing>
            <wp:anchor distT="0" distB="0" distL="114300" distR="114300" simplePos="0" relativeHeight="251660288" behindDoc="1" locked="0" layoutInCell="1" allowOverlap="1">
              <wp:simplePos x="0" y="0"/>
              <wp:positionH relativeFrom="column">
                <wp:posOffset>-26670</wp:posOffset>
              </wp:positionH>
              <wp:positionV relativeFrom="paragraph">
                <wp:posOffset>-19685</wp:posOffset>
              </wp:positionV>
              <wp:extent cx="377825" cy="262890"/>
              <wp:effectExtent l="11430" t="56515" r="10795" b="13970"/>
              <wp:wrapNone/>
              <wp:docPr id="4" name="شكل بيضاوي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62890"/>
                      </a:xfrm>
                      <a:prstGeom prst="ellipse">
                        <a:avLst/>
                      </a:prstGeom>
                      <a:solidFill>
                        <a:srgbClr val="FFFFFF"/>
                      </a:solidFill>
                      <a:ln w="12700">
                        <a:solidFill>
                          <a:srgbClr val="000000"/>
                        </a:solidFill>
                        <a:round/>
                        <a:headEnd/>
                        <a:tailEnd/>
                      </a:ln>
                      <a:effectLst>
                        <a:outerShdw dist="50800" dir="16200000" algn="ctr" rotWithShape="0">
                          <a:srgbClr val="4C4C4C">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4" o:spid="_x0000_s1026" style="position:absolute;left:0;text-align:left;margin-left:-2.1pt;margin-top:-1.55pt;width:29.75pt;height:2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" strokeweight="1pt">
              <v:shadow on="t" color="#4c4c4c" opacity=".5" offset="0,-4pt"/>
            </v:oval>
          </w:pict>
        </mc:Fallback>
      </mc:AlternateContent>
    </w:r>
  </w:p>
  <w:p w:rsidR="00E264BB" w:rsidRPr="009B7E03" w:rsidRDefault="00597CAE" w:rsidP="009631FE">
    <w:pPr>
      <w:pStyle w:val="a3"/>
      <w:tabs>
        <w:tab w:val="clear" w:pos="4153"/>
        <w:tab w:val="clear" w:pos="8306"/>
        <w:tab w:val="right" w:pos="6728"/>
      </w:tabs>
      <w:ind w:right="360"/>
      <w:rPr>
        <w:rFonts w:cs="Simplified Arabic"/>
        <w:b/>
        <w:bCs/>
        <w:rtl/>
        <w:lang w:bidi="ar-OM"/>
      </w:rPr>
    </w:pPr>
    <w:r>
      <w:rPr>
        <w:b/>
        <w:bCs/>
        <w:noProof/>
        <w:rtl/>
        <w:lang w:bidi="ar-SA"/>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140970</wp:posOffset>
              </wp:positionV>
              <wp:extent cx="5501005" cy="0"/>
              <wp:effectExtent l="38100" t="36195" r="33020" b="30480"/>
              <wp:wrapNone/>
              <wp:docPr id="3"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01005" cy="0"/>
                      </a:xfrm>
                      <a:prstGeom prst="line">
                        <a:avLst/>
                      </a:prstGeom>
                      <a:noFill/>
                      <a:ln w="603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3"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1pt" to="427.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" strokeweight="4.75pt">
              <v:stroke linestyle="thickThin"/>
            </v:line>
          </w:pict>
        </mc:Fallback>
      </mc:AlternateContent>
    </w:r>
    <w:r w:rsidR="0083660E">
      <w:rPr>
        <w:rFonts w:cs="Simplified Arabic" w:hint="cs"/>
        <w:b/>
        <w:bCs/>
        <w:rtl/>
        <w:lang w:bidi="ar-SA"/>
      </w:rPr>
      <w:t xml:space="preserve">          </w:t>
    </w:r>
    <w:r w:rsidR="0083660E">
      <w:rPr>
        <w:rFonts w:cs="Simplified Arabic" w:hint="cs"/>
        <w:b/>
        <w:bCs/>
        <w:rtl/>
        <w:lang w:bidi="ar-OM"/>
      </w:rPr>
      <w:t xml:space="preserve"> </w:t>
    </w:r>
    <w:r w:rsidR="0083660E">
      <w:rPr>
        <w:rFonts w:cs="Simplified Arabic" w:hint="cs"/>
        <w:b/>
        <w:bCs/>
        <w:rtl/>
        <w:lang w:bidi="ar-SA"/>
      </w:rPr>
      <w:t xml:space="preserve"> </w:t>
    </w:r>
    <w:r w:rsidR="0083660E">
      <w:rPr>
        <w:rFonts w:cs="Simplified Arabic"/>
        <w:b/>
        <w:bCs/>
        <w:rtl/>
        <w:lang w:bidi="ar-OM"/>
      </w:rPr>
      <w:tab/>
    </w:r>
  </w:p>
  <w:p w:rsidR="00E264BB" w:rsidRPr="000C5C62" w:rsidRDefault="002F6659">
    <w:pPr>
      <w:rPr>
        <w:sz w:val="2"/>
        <w:szCs w:val="2"/>
        <w:lang w:bidi="ar-OM"/>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FAE" w:rsidRDefault="0083660E" w:rsidP="00CD78E2">
    <w:pPr>
      <w:pStyle w:val="a3"/>
      <w:framePr w:wrap="around" w:vAnchor="text" w:hAnchor="text" w:y="1"/>
      <w:rPr>
        <w:rStyle w:val="a4"/>
      </w:rPr>
    </w:pPr>
    <w:r>
      <w:rPr>
        <w:rStyle w:val="a4"/>
        <w:rtl/>
      </w:rPr>
      <w:fldChar w:fldCharType="begin"/>
    </w:r>
    <w:r>
      <w:rPr>
        <w:rStyle w:val="a4"/>
      </w:rPr>
      <w:instrText xml:space="preserve">PAGE  </w:instrText>
    </w:r>
    <w:r>
      <w:rPr>
        <w:rStyle w:val="a4"/>
        <w:rtl/>
      </w:rPr>
      <w:fldChar w:fldCharType="separate"/>
    </w:r>
    <w:r w:rsidR="00FD4B0D">
      <w:rPr>
        <w:rStyle w:val="a4"/>
        <w:noProof/>
        <w:rtl/>
      </w:rPr>
      <w:t>431</w:t>
    </w:r>
    <w:r>
      <w:rPr>
        <w:rStyle w:val="a4"/>
        <w:rtl/>
      </w:rPr>
      <w:fldChar w:fldCharType="end"/>
    </w:r>
  </w:p>
  <w:p w:rsidR="00B93FAE" w:rsidRDefault="00597CAE" w:rsidP="00B93FAE">
    <w:pPr>
      <w:pStyle w:val="a3"/>
      <w:ind w:right="360"/>
    </w:pPr>
    <w:r>
      <w:rPr>
        <w:noProof/>
        <w:lang w:bidi="ar-SA"/>
      </w:rPr>
      <mc:AlternateContent>
        <mc:Choice Requires="wps">
          <w:drawing>
            <wp:anchor distT="0" distB="0" distL="114300" distR="114300" simplePos="0" relativeHeight="251662336" behindDoc="1" locked="0" layoutInCell="1" allowOverlap="1" wp14:anchorId="598B2953" wp14:editId="4ABD4DC9">
              <wp:simplePos x="0" y="0"/>
              <wp:positionH relativeFrom="column">
                <wp:posOffset>-76200</wp:posOffset>
              </wp:positionH>
              <wp:positionV relativeFrom="paragraph">
                <wp:posOffset>-13970</wp:posOffset>
              </wp:positionV>
              <wp:extent cx="377825" cy="262890"/>
              <wp:effectExtent l="9525" t="52705" r="12700" b="8255"/>
              <wp:wrapNone/>
              <wp:docPr id="2" name="شكل بيضاوي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62890"/>
                      </a:xfrm>
                      <a:prstGeom prst="ellipse">
                        <a:avLst/>
                      </a:prstGeom>
                      <a:solidFill>
                        <a:srgbClr val="FFFFFF"/>
                      </a:solidFill>
                      <a:ln w="12700">
                        <a:solidFill>
                          <a:srgbClr val="000000"/>
                        </a:solidFill>
                        <a:round/>
                        <a:headEnd/>
                        <a:tailEnd/>
                      </a:ln>
                      <a:effectLst>
                        <a:outerShdw dist="50800" dir="16200000" algn="ctr" rotWithShape="0">
                          <a:srgbClr val="4C4C4C">
                            <a:alpha val="50000"/>
                          </a:srgbClr>
                        </a:outerShdw>
                      </a:effectLst>
                    </wps:spPr>
                    <wps:txbx>
                      <w:txbxContent>
                        <w:p w:rsidR="00B93FAE" w:rsidRPr="00B93FAE" w:rsidRDefault="002F6659" w:rsidP="00B93F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2" o:spid="_x0000_s1026" style="position:absolute;left:0;text-align:left;margin-left:-6pt;margin-top:-1.1pt;width:29.75pt;height:2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" strokeweight="1pt">
              <v:shadow on="t" color="#4c4c4c" opacity=".5" offset="0,-4pt"/>
              <v:textbox>
                <w:txbxContent>
                  <w:p w:rsidR="00B93FAE" w:rsidRPr="00B93FAE" w:rsidRDefault="002F6659" w:rsidP="00B93FAE"/>
                </w:txbxContent>
              </v:textbox>
            </v:oval>
          </w:pict>
        </mc:Fallback>
      </mc:AlternateContent>
    </w:r>
    <w:r>
      <w:rPr>
        <w:noProof/>
        <w:lang w:bidi="ar-SA"/>
      </w:rPr>
      <mc:AlternateContent>
        <mc:Choice Requires="wps">
          <w:drawing>
            <wp:anchor distT="0" distB="0" distL="114300" distR="114300" simplePos="0" relativeHeight="251661312" behindDoc="0" locked="0" layoutInCell="1" allowOverlap="1" wp14:anchorId="5B5E02CA" wp14:editId="409DF95E">
              <wp:simplePos x="0" y="0"/>
              <wp:positionH relativeFrom="column">
                <wp:posOffset>-76200</wp:posOffset>
              </wp:positionH>
              <wp:positionV relativeFrom="paragraph">
                <wp:posOffset>287020</wp:posOffset>
              </wp:positionV>
              <wp:extent cx="5501005" cy="0"/>
              <wp:effectExtent l="38100" t="39370" r="33020" b="3683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01005" cy="0"/>
                      </a:xfrm>
                      <a:prstGeom prst="line">
                        <a:avLst/>
                      </a:prstGeom>
                      <a:noFill/>
                      <a:ln w="603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6pt" to="427.1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" strokeweight="4.75pt">
              <v:stroke linestyle="thickThin"/>
            </v:line>
          </w:pict>
        </mc:Fallback>
      </mc:AlternateContent>
    </w:r>
  </w:p>
  <w:p w:rsidR="00B93FAE" w:rsidRDefault="002F6659" w:rsidP="00B93FAE">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556A2"/>
    <w:multiLevelType w:val="hybridMultilevel"/>
    <w:tmpl w:val="5576E010"/>
    <w:lvl w:ilvl="0" w:tplc="62B2C0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E261128"/>
    <w:multiLevelType w:val="hybridMultilevel"/>
    <w:tmpl w:val="9AC64A78"/>
    <w:lvl w:ilvl="0" w:tplc="E3FA85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CC781F"/>
    <w:multiLevelType w:val="hybridMultilevel"/>
    <w:tmpl w:val="22A8E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D8"/>
    <w:rsid w:val="00062CFC"/>
    <w:rsid w:val="000B22D8"/>
    <w:rsid w:val="00210A53"/>
    <w:rsid w:val="002F6659"/>
    <w:rsid w:val="003E046A"/>
    <w:rsid w:val="005711BD"/>
    <w:rsid w:val="00597CAE"/>
    <w:rsid w:val="0083660E"/>
    <w:rsid w:val="008E49A4"/>
    <w:rsid w:val="0095510D"/>
    <w:rsid w:val="00A50D6C"/>
    <w:rsid w:val="00C5485E"/>
    <w:rsid w:val="00E55135"/>
    <w:rsid w:val="00FD4B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AE"/>
    <w:pPr>
      <w:bidi/>
      <w:spacing w:after="0" w:line="240" w:lineRule="auto"/>
    </w:pPr>
    <w:rPr>
      <w:rFonts w:ascii="Times New Roman" w:eastAsia="Times New Roman" w:hAnsi="Times New Roman" w:cs="Times New Roman"/>
      <w:sz w:val="24"/>
      <w:szCs w:val="24"/>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97CAE"/>
    <w:pPr>
      <w:tabs>
        <w:tab w:val="center" w:pos="4153"/>
        <w:tab w:val="right" w:pos="8306"/>
      </w:tabs>
    </w:pPr>
  </w:style>
  <w:style w:type="character" w:customStyle="1" w:styleId="Char">
    <w:name w:val="رأس الصفحة Char"/>
    <w:basedOn w:val="a0"/>
    <w:link w:val="a3"/>
    <w:rsid w:val="00597CAE"/>
    <w:rPr>
      <w:rFonts w:ascii="Times New Roman" w:eastAsia="Times New Roman" w:hAnsi="Times New Roman" w:cs="Times New Roman"/>
      <w:sz w:val="24"/>
      <w:szCs w:val="24"/>
      <w:lang w:bidi="ar-EG"/>
    </w:rPr>
  </w:style>
  <w:style w:type="character" w:styleId="a4">
    <w:name w:val="page number"/>
    <w:basedOn w:val="a0"/>
    <w:rsid w:val="00597CAE"/>
  </w:style>
  <w:style w:type="paragraph" w:styleId="a5">
    <w:name w:val="footer"/>
    <w:basedOn w:val="a"/>
    <w:link w:val="Char0"/>
    <w:uiPriority w:val="99"/>
    <w:rsid w:val="00597CAE"/>
    <w:pPr>
      <w:tabs>
        <w:tab w:val="center" w:pos="4153"/>
        <w:tab w:val="right" w:pos="8306"/>
      </w:tabs>
    </w:pPr>
  </w:style>
  <w:style w:type="character" w:customStyle="1" w:styleId="Char0">
    <w:name w:val="تذييل الصفحة Char"/>
    <w:basedOn w:val="a0"/>
    <w:link w:val="a5"/>
    <w:uiPriority w:val="99"/>
    <w:rsid w:val="00597CAE"/>
    <w:rPr>
      <w:rFonts w:ascii="Times New Roman" w:eastAsia="Times New Roman" w:hAnsi="Times New Roman" w:cs="Times New Roman"/>
      <w:sz w:val="24"/>
      <w:szCs w:val="24"/>
      <w:lang w:bidi="ar-EG"/>
    </w:rPr>
  </w:style>
  <w:style w:type="paragraph" w:styleId="a6">
    <w:name w:val="List Paragraph"/>
    <w:basedOn w:val="a"/>
    <w:uiPriority w:val="34"/>
    <w:qFormat/>
    <w:rsid w:val="00597CAE"/>
    <w:pPr>
      <w:ind w:left="720"/>
      <w:contextualSpacing/>
    </w:pPr>
  </w:style>
  <w:style w:type="character" w:customStyle="1" w:styleId="apple-converted-space">
    <w:name w:val="apple-converted-space"/>
    <w:basedOn w:val="a0"/>
    <w:rsid w:val="0095510D"/>
  </w:style>
  <w:style w:type="paragraph" w:styleId="a7">
    <w:name w:val="Balloon Text"/>
    <w:basedOn w:val="a"/>
    <w:link w:val="Char1"/>
    <w:uiPriority w:val="99"/>
    <w:semiHidden/>
    <w:unhideWhenUsed/>
    <w:rsid w:val="00C5485E"/>
    <w:rPr>
      <w:rFonts w:ascii="Tahoma" w:hAnsi="Tahoma" w:cs="Tahoma"/>
      <w:sz w:val="16"/>
      <w:szCs w:val="16"/>
    </w:rPr>
  </w:style>
  <w:style w:type="character" w:customStyle="1" w:styleId="Char1">
    <w:name w:val="نص في بالون Char"/>
    <w:basedOn w:val="a0"/>
    <w:link w:val="a7"/>
    <w:uiPriority w:val="99"/>
    <w:semiHidden/>
    <w:rsid w:val="00C5485E"/>
    <w:rPr>
      <w:rFonts w:ascii="Tahoma" w:eastAsia="Times New Roman" w:hAnsi="Tahoma" w:cs="Tahoma"/>
      <w:sz w:val="16"/>
      <w:szCs w:val="16"/>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AE"/>
    <w:pPr>
      <w:bidi/>
      <w:spacing w:after="0" w:line="240" w:lineRule="auto"/>
    </w:pPr>
    <w:rPr>
      <w:rFonts w:ascii="Times New Roman" w:eastAsia="Times New Roman" w:hAnsi="Times New Roman" w:cs="Times New Roman"/>
      <w:sz w:val="24"/>
      <w:szCs w:val="24"/>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97CAE"/>
    <w:pPr>
      <w:tabs>
        <w:tab w:val="center" w:pos="4153"/>
        <w:tab w:val="right" w:pos="8306"/>
      </w:tabs>
    </w:pPr>
  </w:style>
  <w:style w:type="character" w:customStyle="1" w:styleId="Char">
    <w:name w:val="رأس الصفحة Char"/>
    <w:basedOn w:val="a0"/>
    <w:link w:val="a3"/>
    <w:rsid w:val="00597CAE"/>
    <w:rPr>
      <w:rFonts w:ascii="Times New Roman" w:eastAsia="Times New Roman" w:hAnsi="Times New Roman" w:cs="Times New Roman"/>
      <w:sz w:val="24"/>
      <w:szCs w:val="24"/>
      <w:lang w:bidi="ar-EG"/>
    </w:rPr>
  </w:style>
  <w:style w:type="character" w:styleId="a4">
    <w:name w:val="page number"/>
    <w:basedOn w:val="a0"/>
    <w:rsid w:val="00597CAE"/>
  </w:style>
  <w:style w:type="paragraph" w:styleId="a5">
    <w:name w:val="footer"/>
    <w:basedOn w:val="a"/>
    <w:link w:val="Char0"/>
    <w:uiPriority w:val="99"/>
    <w:rsid w:val="00597CAE"/>
    <w:pPr>
      <w:tabs>
        <w:tab w:val="center" w:pos="4153"/>
        <w:tab w:val="right" w:pos="8306"/>
      </w:tabs>
    </w:pPr>
  </w:style>
  <w:style w:type="character" w:customStyle="1" w:styleId="Char0">
    <w:name w:val="تذييل الصفحة Char"/>
    <w:basedOn w:val="a0"/>
    <w:link w:val="a5"/>
    <w:uiPriority w:val="99"/>
    <w:rsid w:val="00597CAE"/>
    <w:rPr>
      <w:rFonts w:ascii="Times New Roman" w:eastAsia="Times New Roman" w:hAnsi="Times New Roman" w:cs="Times New Roman"/>
      <w:sz w:val="24"/>
      <w:szCs w:val="24"/>
      <w:lang w:bidi="ar-EG"/>
    </w:rPr>
  </w:style>
  <w:style w:type="paragraph" w:styleId="a6">
    <w:name w:val="List Paragraph"/>
    <w:basedOn w:val="a"/>
    <w:uiPriority w:val="34"/>
    <w:qFormat/>
    <w:rsid w:val="00597CAE"/>
    <w:pPr>
      <w:ind w:left="720"/>
      <w:contextualSpacing/>
    </w:pPr>
  </w:style>
  <w:style w:type="character" w:customStyle="1" w:styleId="apple-converted-space">
    <w:name w:val="apple-converted-space"/>
    <w:basedOn w:val="a0"/>
    <w:rsid w:val="0095510D"/>
  </w:style>
  <w:style w:type="paragraph" w:styleId="a7">
    <w:name w:val="Balloon Text"/>
    <w:basedOn w:val="a"/>
    <w:link w:val="Char1"/>
    <w:uiPriority w:val="99"/>
    <w:semiHidden/>
    <w:unhideWhenUsed/>
    <w:rsid w:val="00C5485E"/>
    <w:rPr>
      <w:rFonts w:ascii="Tahoma" w:hAnsi="Tahoma" w:cs="Tahoma"/>
      <w:sz w:val="16"/>
      <w:szCs w:val="16"/>
    </w:rPr>
  </w:style>
  <w:style w:type="character" w:customStyle="1" w:styleId="Char1">
    <w:name w:val="نص في بالون Char"/>
    <w:basedOn w:val="a0"/>
    <w:link w:val="a7"/>
    <w:uiPriority w:val="99"/>
    <w:semiHidden/>
    <w:rsid w:val="00C5485E"/>
    <w:rPr>
      <w:rFonts w:ascii="Tahoma" w:eastAsia="Times New Roman" w:hAnsi="Tahoma" w:cs="Tahoma"/>
      <w:sz w:val="16"/>
      <w:szCs w:val="16"/>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E2E96EDD2A43E5BD0FA5B6524A65A9"/>
        <w:category>
          <w:name w:val="عام"/>
          <w:gallery w:val="placeholder"/>
        </w:category>
        <w:types>
          <w:type w:val="bbPlcHdr"/>
        </w:types>
        <w:behaviors>
          <w:behavior w:val="content"/>
        </w:behaviors>
        <w:guid w:val="{CEDD5E86-ABC7-4A55-80A5-52A1AFD06724}"/>
      </w:docPartPr>
      <w:docPartBody>
        <w:p w:rsidR="00000000" w:rsidRDefault="00F2361D" w:rsidP="00F2361D">
          <w:pPr>
            <w:pStyle w:val="41E2E96EDD2A43E5BD0FA5B6524A65A9"/>
          </w:pPr>
          <w:r>
            <w:rPr>
              <w:rtl/>
              <w:lang w:val="ar-SA"/>
            </w:rPr>
            <w:t>[اكتب نصاً]</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F_Najed">
    <w:altName w:val="Times New Roman"/>
    <w:charset w:val="B2"/>
    <w:family w:val="auto"/>
    <w:pitch w:val="variable"/>
    <w:sig w:usb0="00002001" w:usb1="00000000" w:usb2="00000000" w:usb3="00000000" w:csb0="00000040" w:csb1="00000000"/>
  </w:font>
  <w:font w:name="TimesNewRomanPS-BoldMT">
    <w:panose1 w:val="00000000000000000000"/>
    <w:charset w:val="B2"/>
    <w:family w:val="auto"/>
    <w:notTrueType/>
    <w:pitch w:val="default"/>
    <w:sig w:usb0="00002001" w:usb1="00000000" w:usb2="00000000" w:usb3="00000000" w:csb0="00000040" w:csb1="00000000"/>
  </w:font>
  <w:font w:name="ArialMT">
    <w:panose1 w:val="00000000000000000000"/>
    <w:charset w:val="B2"/>
    <w:family w:val="auto"/>
    <w:notTrueType/>
    <w:pitch w:val="default"/>
    <w:sig w:usb0="00002001" w:usb1="00000000" w:usb2="00000000" w:usb3="00000000" w:csb0="00000040" w:csb1="00000000"/>
  </w:font>
  <w:font w:name="Motken noqta">
    <w:altName w:val="Times New Roman"/>
    <w:charset w:val="B2"/>
    <w:family w:val="auto"/>
    <w:pitch w:val="variable"/>
    <w:sig w:usb0="00006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imple Bold Jut Out">
    <w:panose1 w:val="02010401010101010101"/>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PT Bold Dusky">
    <w:panose1 w:val="02010400000000000000"/>
    <w:charset w:val="B2"/>
    <w:family w:val="auto"/>
    <w:pitch w:val="variable"/>
    <w:sig w:usb0="00002001" w:usb1="80000000" w:usb2="00000008" w:usb3="00000000" w:csb0="00000040"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1D"/>
    <w:rsid w:val="00EB6FA3"/>
    <w:rsid w:val="00F23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E2E96EDD2A43E5BD0FA5B6524A65A9">
    <w:name w:val="41E2E96EDD2A43E5BD0FA5B6524A65A9"/>
    <w:rsid w:val="00F2361D"/>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E2E96EDD2A43E5BD0FA5B6524A65A9">
    <w:name w:val="41E2E96EDD2A43E5BD0FA5B6524A65A9"/>
    <w:rsid w:val="00F2361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1733</Words>
  <Characters>9884</Characters>
  <Application>Microsoft Office Word</Application>
  <DocSecurity>0</DocSecurity>
  <Lines>82</Lines>
  <Paragraphs>23</Paragraphs>
  <ScaleCrop>false</ScaleCrop>
  <Company/>
  <LinksUpToDate>false</LinksUpToDate>
  <CharactersWithSpaces>11594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samah g. ahmed</dc:creator>
  <cp:keywords/>
  <dc:description/>
  <cp:lastModifiedBy>samah g. ahmed</cp:lastModifiedBy>
  <cp:revision>10</cp:revision>
  <dcterms:created xsi:type="dcterms:W3CDTF">2015-07-27T09:11:00Z</dcterms:created>
  <dcterms:modified xsi:type="dcterms:W3CDTF">2015-07-27T09:30:00Z</dcterms:modified>
</cp:coreProperties>
</file>